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985F" w14:textId="77777777" w:rsidR="00AE1A4B" w:rsidRPr="00495A66" w:rsidRDefault="00AE1A4B" w:rsidP="008A7155">
      <w:pPr>
        <w:bidi/>
        <w:spacing w:after="0" w:line="240" w:lineRule="auto"/>
        <w:jc w:val="center"/>
        <w:rPr>
          <w:rFonts w:ascii="Arial" w:eastAsia="Times New Roman" w:hAnsi="Arial" w:cs="B Zar"/>
          <w:b/>
          <w:bCs/>
          <w:color w:val="000000"/>
          <w:lang w:bidi="fa-IR"/>
        </w:rPr>
      </w:pPr>
      <w:r w:rsidRPr="00495A66">
        <w:rPr>
          <w:rFonts w:ascii="Arial" w:eastAsia="Times New Roman" w:hAnsi="Arial" w:cs="B Zar" w:hint="cs"/>
          <w:b/>
          <w:bCs/>
          <w:color w:val="000000"/>
          <w:rtl/>
          <w:lang w:bidi="fa-IR"/>
        </w:rPr>
        <w:t>به نام خدا</w:t>
      </w:r>
    </w:p>
    <w:p w14:paraId="682A3C5E" w14:textId="77777777" w:rsidR="00DB57E6" w:rsidRPr="00495A66" w:rsidRDefault="00DB57E6" w:rsidP="00100992">
      <w:pPr>
        <w:bidi/>
        <w:spacing w:after="0"/>
        <w:ind w:left="7920"/>
        <w:jc w:val="both"/>
        <w:rPr>
          <w:rFonts w:ascii="Arial" w:eastAsia="Times New Roman" w:hAnsi="Arial" w:cs="B Nazanin"/>
          <w:color w:val="000000"/>
          <w:rtl/>
          <w:lang w:bidi="fa-IR"/>
        </w:rPr>
      </w:pPr>
      <w:r w:rsidRPr="00495A66">
        <w:rPr>
          <w:rFonts w:ascii="Arial" w:eastAsia="Times New Roman" w:hAnsi="Arial" w:cs="B Nazanin" w:hint="cs"/>
          <w:color w:val="000000"/>
          <w:rtl/>
          <w:lang w:bidi="fa-IR"/>
        </w:rPr>
        <w:t>شماره</w:t>
      </w:r>
      <w:r>
        <w:rPr>
          <w:rFonts w:ascii="Arial" w:eastAsia="Times New Roman" w:hAnsi="Arial" w:cs="B Nazanin" w:hint="cs"/>
          <w:color w:val="000000"/>
          <w:rtl/>
          <w:lang w:bidi="fa-IR"/>
        </w:rPr>
        <w:t xml:space="preserve">: </w:t>
      </w:r>
    </w:p>
    <w:p w14:paraId="375AC368" w14:textId="77777777" w:rsidR="00DB57E6" w:rsidRPr="00495A66" w:rsidRDefault="00DB57E6" w:rsidP="00100992">
      <w:pPr>
        <w:bidi/>
        <w:spacing w:after="0"/>
        <w:ind w:left="7920"/>
        <w:jc w:val="both"/>
        <w:rPr>
          <w:rFonts w:ascii="Arial" w:eastAsia="Times New Roman" w:hAnsi="Arial" w:cs="B Nazanin"/>
          <w:color w:val="000000"/>
          <w:rtl/>
          <w:lang w:bidi="fa-IR"/>
        </w:rPr>
      </w:pPr>
      <w:r w:rsidRPr="00495A66">
        <w:rPr>
          <w:rFonts w:ascii="Arial" w:eastAsia="Times New Roman" w:hAnsi="Arial" w:cs="B Nazanin" w:hint="cs"/>
          <w:color w:val="000000"/>
          <w:rtl/>
          <w:lang w:bidi="fa-IR"/>
        </w:rPr>
        <w:t xml:space="preserve">تاریخ: </w:t>
      </w:r>
      <w:r>
        <w:rPr>
          <w:rFonts w:ascii="Arial" w:eastAsia="Times New Roman" w:hAnsi="Arial" w:cs="B Nazanin"/>
          <w:color w:val="000000"/>
          <w:lang w:bidi="fa-IR"/>
        </w:rPr>
        <w:t xml:space="preserve">  </w:t>
      </w:r>
      <w:r w:rsidRPr="00495A66">
        <w:rPr>
          <w:rFonts w:ascii="Arial" w:eastAsia="Times New Roman" w:hAnsi="Arial" w:cs="B Nazanin" w:hint="cs"/>
          <w:color w:val="000000"/>
          <w:rtl/>
          <w:lang w:bidi="fa-IR"/>
        </w:rPr>
        <w:t xml:space="preserve"> /</w:t>
      </w:r>
      <w:r>
        <w:rPr>
          <w:rFonts w:ascii="Arial" w:eastAsia="Times New Roman" w:hAnsi="Arial" w:cs="B Nazanin" w:hint="cs"/>
          <w:color w:val="000000"/>
          <w:rtl/>
          <w:lang w:bidi="fa-IR"/>
        </w:rPr>
        <w:t xml:space="preserve">    </w:t>
      </w:r>
      <w:r w:rsidRPr="00495A66">
        <w:rPr>
          <w:rFonts w:ascii="Arial" w:eastAsia="Times New Roman" w:hAnsi="Arial" w:cs="B Nazanin" w:hint="cs"/>
          <w:color w:val="000000"/>
          <w:rtl/>
          <w:lang w:bidi="fa-IR"/>
        </w:rPr>
        <w:t xml:space="preserve">/ </w:t>
      </w:r>
    </w:p>
    <w:p w14:paraId="30073DC8" w14:textId="77777777" w:rsidR="00A624EF" w:rsidRDefault="00AE1A4B" w:rsidP="00DB57E6">
      <w:pPr>
        <w:bidi/>
        <w:spacing w:after="0"/>
        <w:jc w:val="center"/>
        <w:rPr>
          <w:rFonts w:ascii="Arial" w:eastAsia="Times New Roman" w:hAnsi="Arial" w:cs="B Titr"/>
          <w:b/>
          <w:bCs/>
          <w:color w:val="000000"/>
          <w:rtl/>
        </w:rPr>
      </w:pPr>
      <w:r w:rsidRPr="00495A66">
        <w:rPr>
          <w:rFonts w:ascii="Arial" w:eastAsia="Times New Roman" w:hAnsi="Arial" w:cs="B Titr" w:hint="cs"/>
          <w:b/>
          <w:bCs/>
          <w:color w:val="000000"/>
          <w:rtl/>
        </w:rPr>
        <w:t>قرارداد موقت کار</w:t>
      </w:r>
    </w:p>
    <w:p w14:paraId="20D9E2B2" w14:textId="77777777" w:rsidR="00102E9C" w:rsidRPr="00660104" w:rsidRDefault="00102E9C" w:rsidP="00102E9C">
      <w:pPr>
        <w:bidi/>
        <w:spacing w:after="0"/>
        <w:rPr>
          <w:rFonts w:ascii="Arial" w:eastAsia="Times New Roman" w:hAnsi="Arial" w:cs="B Nazanin"/>
          <w:b/>
          <w:bCs/>
          <w:color w:val="000000"/>
          <w:rtl/>
          <w:lang w:bidi="fa-IR"/>
        </w:rPr>
      </w:pPr>
      <w:r w:rsidRPr="00660104">
        <w:rPr>
          <w:rFonts w:ascii="Arial" w:eastAsia="Times New Roman" w:hAnsi="Arial" w:cs="B Nazanin" w:hint="cs"/>
          <w:b/>
          <w:bCs/>
          <w:color w:val="000000"/>
          <w:rtl/>
        </w:rPr>
        <w:t>ماده 1_ طرفین قرارداد</w:t>
      </w:r>
      <w:r w:rsidR="009258AE">
        <w:rPr>
          <w:rFonts w:ascii="Arial" w:eastAsia="Times New Roman" w:hAnsi="Arial" w:cs="B Nazanin" w:hint="cs"/>
          <w:b/>
          <w:bCs/>
          <w:color w:val="000000"/>
          <w:rtl/>
        </w:rPr>
        <w:t>:</w:t>
      </w:r>
    </w:p>
    <w:p w14:paraId="61DA939D" w14:textId="69CDA829" w:rsidR="00A624EF" w:rsidRPr="00800E63" w:rsidRDefault="00B3711B" w:rsidP="00CE079E">
      <w:pPr>
        <w:bidi/>
        <w:spacing w:after="0"/>
        <w:rPr>
          <w:rFonts w:ascii="Arial" w:eastAsia="Times New Roman" w:hAnsi="Arial" w:cs="B Titr"/>
          <w:color w:val="000000"/>
          <w:sz w:val="10"/>
          <w:szCs w:val="10"/>
          <w:rtl/>
          <w:lang w:bidi="fa-IR"/>
        </w:rPr>
      </w:pPr>
      <w:r w:rsidRPr="00800E63">
        <w:rPr>
          <w:noProof/>
          <w:sz w:val="10"/>
          <w:szCs w:val="10"/>
        </w:rPr>
        <mc:AlternateContent>
          <mc:Choice Requires="wps">
            <w:drawing>
              <wp:anchor distT="0" distB="4572" distL="114300" distR="118872" simplePos="0" relativeHeight="251656192" behindDoc="0" locked="0" layoutInCell="1" allowOverlap="1" wp14:anchorId="0E66D820" wp14:editId="465FF1D7">
                <wp:simplePos x="0" y="0"/>
                <wp:positionH relativeFrom="column">
                  <wp:posOffset>7223760</wp:posOffset>
                </wp:positionH>
                <wp:positionV relativeFrom="paragraph">
                  <wp:posOffset>3509010</wp:posOffset>
                </wp:positionV>
                <wp:extent cx="189865" cy="189865"/>
                <wp:effectExtent l="0" t="0" r="635" b="635"/>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89865"/>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DBA163" id="_x0000_t202" coordsize="21600,21600" o:spt="202" path="m,l,21600r21600,l21600,xe">
                <v:stroke joinstyle="miter"/>
                <v:path gradientshapeok="t" o:connecttype="rect"/>
              </v:shapetype>
              <v:shape id="TextBox 2" o:spid="_x0000_s1026" type="#_x0000_t202" style="position:absolute;margin-left:568.8pt;margin-top:276.3pt;width:14.95pt;height:14.95pt;z-index:251656192;visibility:visible;mso-wrap-style:square;mso-width-percent:0;mso-height-percent:0;mso-wrap-distance-left:9pt;mso-wrap-distance-top:0;mso-wrap-distance-right:9.36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" fillcolor="window" strokecolor="#bcbcbc"/>
            </w:pict>
          </mc:Fallback>
        </mc:AlternateContent>
      </w:r>
      <w:r w:rsidR="00CE079E" w:rsidRPr="00800E63">
        <w:rPr>
          <w:rFonts w:ascii="Arial" w:eastAsia="Times New Roman" w:hAnsi="Arial" w:cs="B Titr" w:hint="cs"/>
          <w:color w:val="000000"/>
          <w:sz w:val="10"/>
          <w:szCs w:val="10"/>
          <w:rtl/>
        </w:rPr>
        <w:t xml:space="preserve">      </w:t>
      </w:r>
      <w:r w:rsidR="00A624EF" w:rsidRPr="00800E63">
        <w:rPr>
          <w:rFonts w:ascii="Arial" w:eastAsia="Times New Roman" w:hAnsi="Arial" w:cs="B Titr" w:hint="cs"/>
          <w:color w:val="000000"/>
          <w:sz w:val="10"/>
          <w:szCs w:val="10"/>
          <w:rtl/>
        </w:rPr>
        <w:t xml:space="preserve">                                                                                    </w:t>
      </w:r>
    </w:p>
    <w:tbl>
      <w:tblPr>
        <w:tblpPr w:leftFromText="180" w:rightFromText="180" w:vertAnchor="text" w:horzAnchor="margin" w:tblpX="392" w:tblpY="1"/>
        <w:tblW w:w="10117" w:type="dxa"/>
        <w:tblLook w:val="04A0" w:firstRow="1" w:lastRow="0" w:firstColumn="1" w:lastColumn="0" w:noHBand="0" w:noVBand="1"/>
      </w:tblPr>
      <w:tblGrid>
        <w:gridCol w:w="704"/>
        <w:gridCol w:w="283"/>
        <w:gridCol w:w="2640"/>
        <w:gridCol w:w="941"/>
        <w:gridCol w:w="1547"/>
        <w:gridCol w:w="1401"/>
        <w:gridCol w:w="859"/>
        <w:gridCol w:w="283"/>
        <w:gridCol w:w="1459"/>
      </w:tblGrid>
      <w:tr w:rsidR="00C26841" w:rsidRPr="0009606B" w14:paraId="40EBA9F7" w14:textId="77777777" w:rsidTr="00507C8B">
        <w:trPr>
          <w:trHeight w:val="488"/>
        </w:trPr>
        <w:tc>
          <w:tcPr>
            <w:tcW w:w="10117" w:type="dxa"/>
            <w:gridSpan w:val="9"/>
            <w:tcBorders>
              <w:top w:val="nil"/>
              <w:left w:val="nil"/>
              <w:bottom w:val="nil"/>
              <w:right w:val="nil"/>
            </w:tcBorders>
            <w:shd w:val="clear" w:color="auto" w:fill="auto"/>
            <w:noWrap/>
            <w:vAlign w:val="bottom"/>
            <w:hideMark/>
          </w:tcPr>
          <w:p w14:paraId="195DDCC8" w14:textId="77777777" w:rsidR="00C26841" w:rsidRPr="00495A66" w:rsidRDefault="00C26841" w:rsidP="009258AE">
            <w:pPr>
              <w:bidi/>
              <w:spacing w:after="0"/>
              <w:jc w:val="both"/>
              <w:rPr>
                <w:rFonts w:ascii="Arial" w:eastAsia="Times New Roman" w:hAnsi="Arial" w:cs="B Nazanin"/>
                <w:color w:val="000000"/>
              </w:rPr>
            </w:pPr>
            <w:r w:rsidRPr="00495A66">
              <w:rPr>
                <w:rFonts w:ascii="Arial" w:eastAsia="Times New Roman" w:hAnsi="Arial" w:cs="B Nazanin" w:hint="cs"/>
                <w:color w:val="000000"/>
                <w:rtl/>
              </w:rPr>
              <w:t>این قرارداد طبق ماده 7 قانون کار و مواد دیگر مربوط به قرا</w:t>
            </w:r>
            <w:r>
              <w:rPr>
                <w:rFonts w:ascii="Arial" w:eastAsia="Times New Roman" w:hAnsi="Arial" w:cs="B Nazanin" w:hint="cs"/>
                <w:color w:val="000000"/>
                <w:rtl/>
              </w:rPr>
              <w:t>ر</w:t>
            </w:r>
            <w:r w:rsidRPr="00495A66">
              <w:rPr>
                <w:rFonts w:ascii="Arial" w:eastAsia="Times New Roman" w:hAnsi="Arial" w:cs="B Nazanin" w:hint="cs"/>
                <w:color w:val="000000"/>
                <w:rtl/>
              </w:rPr>
              <w:t xml:space="preserve">داد کار موقت در تاریخ </w:t>
            </w:r>
            <w:r w:rsidR="00660104">
              <w:rPr>
                <w:rFonts w:ascii="Arial" w:eastAsia="Times New Roman" w:hAnsi="Arial" w:cs="B Nazanin"/>
                <w:color w:val="000000"/>
              </w:rPr>
              <w:t>………………..</w:t>
            </w:r>
            <w:r>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در محل دفتر مرکزی </w:t>
            </w:r>
            <w:r w:rsidR="009258AE">
              <w:rPr>
                <w:rFonts w:ascii="Arial" w:eastAsia="Times New Roman" w:hAnsi="Arial" w:cs="B Nazanin" w:hint="cs"/>
                <w:b/>
                <w:bCs/>
                <w:color w:val="000000"/>
                <w:rtl/>
              </w:rPr>
              <w:t xml:space="preserve">کارفرما </w:t>
            </w:r>
            <w:r w:rsidRPr="00495A66">
              <w:rPr>
                <w:rFonts w:ascii="Arial" w:eastAsia="Times New Roman" w:hAnsi="Arial" w:cs="B Nazanin" w:hint="cs"/>
                <w:color w:val="000000"/>
                <w:rtl/>
              </w:rPr>
              <w:t xml:space="preserve">بین </w:t>
            </w:r>
            <w:r w:rsidR="009258AE">
              <w:rPr>
                <w:rFonts w:ascii="Arial" w:eastAsia="Times New Roman" w:hAnsi="Arial" w:cs="B Nazanin" w:hint="cs"/>
                <w:color w:val="000000"/>
                <w:rtl/>
              </w:rPr>
              <w:t>آقای ...........................</w:t>
            </w:r>
            <w:r w:rsidRPr="00495A66">
              <w:rPr>
                <w:rFonts w:ascii="Arial" w:eastAsia="Times New Roman" w:hAnsi="Arial" w:cs="B Nazanin" w:hint="cs"/>
                <w:color w:val="000000"/>
                <w:rtl/>
              </w:rPr>
              <w:t xml:space="preserve"> </w:t>
            </w:r>
            <w:r w:rsidR="009258AE">
              <w:rPr>
                <w:rFonts w:ascii="Arial" w:eastAsia="Times New Roman" w:hAnsi="Arial" w:cs="B Nazanin" w:hint="cs"/>
                <w:color w:val="000000"/>
                <w:rtl/>
              </w:rPr>
              <w:t xml:space="preserve">به شماره ملی ............................... و نشانی ..................................................................................................................................................................................... و تلفن .................................. </w:t>
            </w:r>
            <w:r w:rsidRPr="00495A66">
              <w:rPr>
                <w:rFonts w:ascii="Arial" w:eastAsia="Times New Roman" w:hAnsi="Arial" w:cs="B Nazanin" w:hint="cs"/>
                <w:color w:val="000000"/>
                <w:rtl/>
              </w:rPr>
              <w:t>به عنوان کارفرما</w:t>
            </w:r>
            <w:r w:rsidR="009258AE">
              <w:rPr>
                <w:rFonts w:ascii="Arial" w:eastAsia="Times New Roman" w:hAnsi="Arial" w:cs="B Nazanin" w:hint="cs"/>
                <w:color w:val="000000"/>
                <w:rtl/>
              </w:rPr>
              <w:t>،</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و</w:t>
            </w:r>
            <w:r w:rsidR="00FD5D1E">
              <w:rPr>
                <w:rFonts w:ascii="Arial" w:eastAsia="Times New Roman" w:hAnsi="Arial" w:cs="B Nazanin" w:hint="cs"/>
                <w:color w:val="000000"/>
                <w:rtl/>
              </w:rPr>
              <w:t xml:space="preserve"> آقا/خانم</w:t>
            </w:r>
            <w:r w:rsidRPr="00495A66">
              <w:rPr>
                <w:rFonts w:ascii="Arial" w:eastAsia="Times New Roman" w:hAnsi="Arial" w:cs="B Nazanin" w:hint="cs"/>
                <w:color w:val="000000"/>
                <w:rtl/>
              </w:rPr>
              <w:t xml:space="preserve"> </w:t>
            </w:r>
            <w:r>
              <w:rPr>
                <w:rFonts w:ascii="Arial" w:eastAsia="Times New Roman" w:hAnsi="Arial" w:cs="B Nazanin" w:hint="cs"/>
                <w:b/>
                <w:bCs/>
                <w:color w:val="000000"/>
                <w:rtl/>
              </w:rPr>
              <w:t>..................................</w:t>
            </w:r>
            <w:r w:rsidRPr="00495A66">
              <w:rPr>
                <w:rFonts w:ascii="Arial" w:eastAsia="Times New Roman" w:hAnsi="Arial" w:cs="B Nazanin" w:hint="cs"/>
                <w:color w:val="000000"/>
                <w:rtl/>
              </w:rPr>
              <w:t xml:space="preserve">که از این پس به عنوان </w:t>
            </w:r>
            <w:r w:rsidRPr="009258AE">
              <w:rPr>
                <w:rFonts w:ascii="Arial" w:eastAsia="Times New Roman" w:hAnsi="Arial" w:cs="B Nazanin" w:hint="cs"/>
                <w:b/>
                <w:bCs/>
                <w:color w:val="000000"/>
                <w:rtl/>
              </w:rPr>
              <w:t>کارمند</w:t>
            </w:r>
            <w:r w:rsidRPr="00495A66">
              <w:rPr>
                <w:rFonts w:ascii="Arial" w:eastAsia="Times New Roman" w:hAnsi="Arial" w:cs="B Nazanin" w:hint="cs"/>
                <w:color w:val="000000"/>
                <w:rtl/>
              </w:rPr>
              <w:t xml:space="preserve"> نامیده</w:t>
            </w:r>
            <w:r w:rsidR="009258AE">
              <w:rPr>
                <w:rFonts w:ascii="Arial" w:eastAsia="Times New Roman" w:hAnsi="Arial" w:cs="B Nazanin" w:hint="cs"/>
                <w:color w:val="000000"/>
                <w:rtl/>
              </w:rPr>
              <w:t xml:space="preserve"> می شود به شرح ذیل منعقد گردید</w:t>
            </w:r>
            <w:r w:rsidRPr="00495A66">
              <w:rPr>
                <w:rFonts w:ascii="Arial" w:eastAsia="Times New Roman" w:hAnsi="Arial" w:cs="B Nazanin" w:hint="cs"/>
                <w:color w:val="000000"/>
                <w:rtl/>
              </w:rPr>
              <w:t>:</w:t>
            </w:r>
          </w:p>
        </w:tc>
      </w:tr>
      <w:tr w:rsidR="00C26841" w:rsidRPr="0009606B" w14:paraId="28C3368E" w14:textId="77777777" w:rsidTr="00507C8B">
        <w:trPr>
          <w:trHeight w:val="143"/>
        </w:trPr>
        <w:tc>
          <w:tcPr>
            <w:tcW w:w="704" w:type="dxa"/>
            <w:tcBorders>
              <w:top w:val="nil"/>
              <w:left w:val="nil"/>
              <w:bottom w:val="nil"/>
              <w:right w:val="nil"/>
            </w:tcBorders>
            <w:shd w:val="clear" w:color="auto" w:fill="auto"/>
            <w:noWrap/>
            <w:vAlign w:val="bottom"/>
            <w:hideMark/>
          </w:tcPr>
          <w:p w14:paraId="2BE4433F" w14:textId="77777777" w:rsidR="00C26841" w:rsidRPr="00495A66" w:rsidRDefault="00C26841" w:rsidP="000B6AF4">
            <w:pPr>
              <w:spacing w:after="0" w:line="240" w:lineRule="auto"/>
              <w:jc w:val="center"/>
              <w:rPr>
                <w:rFonts w:ascii="Arial" w:eastAsia="Times New Roman" w:hAnsi="Arial" w:cs="B Nazanin"/>
                <w:color w:val="000000"/>
              </w:rPr>
            </w:pPr>
          </w:p>
        </w:tc>
        <w:tc>
          <w:tcPr>
            <w:tcW w:w="283" w:type="dxa"/>
            <w:tcBorders>
              <w:top w:val="nil"/>
              <w:left w:val="nil"/>
              <w:bottom w:val="single" w:sz="4" w:space="0" w:color="auto"/>
              <w:right w:val="nil"/>
            </w:tcBorders>
            <w:shd w:val="clear" w:color="auto" w:fill="auto"/>
            <w:noWrap/>
            <w:vAlign w:val="bottom"/>
            <w:hideMark/>
          </w:tcPr>
          <w:p w14:paraId="6EF48B8B"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2640" w:type="dxa"/>
            <w:tcBorders>
              <w:top w:val="nil"/>
              <w:left w:val="nil"/>
              <w:bottom w:val="single" w:sz="4" w:space="0" w:color="auto"/>
              <w:right w:val="nil"/>
            </w:tcBorders>
            <w:shd w:val="clear" w:color="auto" w:fill="auto"/>
            <w:noWrap/>
            <w:vAlign w:val="bottom"/>
            <w:hideMark/>
          </w:tcPr>
          <w:p w14:paraId="369A5486"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941" w:type="dxa"/>
            <w:tcBorders>
              <w:top w:val="nil"/>
              <w:left w:val="nil"/>
              <w:bottom w:val="single" w:sz="4" w:space="0" w:color="auto"/>
              <w:right w:val="nil"/>
            </w:tcBorders>
            <w:shd w:val="clear" w:color="auto" w:fill="auto"/>
            <w:noWrap/>
            <w:vAlign w:val="bottom"/>
            <w:hideMark/>
          </w:tcPr>
          <w:p w14:paraId="59A96A6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547" w:type="dxa"/>
            <w:tcBorders>
              <w:top w:val="nil"/>
              <w:left w:val="nil"/>
              <w:bottom w:val="single" w:sz="4" w:space="0" w:color="auto"/>
              <w:right w:val="nil"/>
            </w:tcBorders>
            <w:shd w:val="clear" w:color="auto" w:fill="auto"/>
            <w:noWrap/>
            <w:vAlign w:val="bottom"/>
            <w:hideMark/>
          </w:tcPr>
          <w:p w14:paraId="5364B7F4"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401" w:type="dxa"/>
            <w:tcBorders>
              <w:top w:val="nil"/>
              <w:left w:val="nil"/>
              <w:bottom w:val="single" w:sz="4" w:space="0" w:color="auto"/>
              <w:right w:val="nil"/>
            </w:tcBorders>
            <w:shd w:val="clear" w:color="auto" w:fill="auto"/>
            <w:noWrap/>
            <w:vAlign w:val="bottom"/>
            <w:hideMark/>
          </w:tcPr>
          <w:p w14:paraId="59F1FC1B"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859" w:type="dxa"/>
            <w:tcBorders>
              <w:top w:val="nil"/>
              <w:left w:val="nil"/>
              <w:bottom w:val="single" w:sz="4" w:space="0" w:color="auto"/>
              <w:right w:val="nil"/>
            </w:tcBorders>
            <w:shd w:val="clear" w:color="auto" w:fill="auto"/>
            <w:noWrap/>
            <w:vAlign w:val="bottom"/>
            <w:hideMark/>
          </w:tcPr>
          <w:p w14:paraId="33618A4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283" w:type="dxa"/>
            <w:tcBorders>
              <w:top w:val="nil"/>
              <w:left w:val="nil"/>
              <w:bottom w:val="single" w:sz="4" w:space="0" w:color="auto"/>
              <w:right w:val="nil"/>
            </w:tcBorders>
            <w:shd w:val="clear" w:color="auto" w:fill="auto"/>
            <w:noWrap/>
            <w:vAlign w:val="bottom"/>
            <w:hideMark/>
          </w:tcPr>
          <w:p w14:paraId="4003746E"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459" w:type="dxa"/>
            <w:tcBorders>
              <w:top w:val="nil"/>
              <w:left w:val="nil"/>
              <w:bottom w:val="single" w:sz="4" w:space="0" w:color="auto"/>
              <w:right w:val="nil"/>
            </w:tcBorders>
            <w:shd w:val="clear" w:color="auto" w:fill="auto"/>
            <w:noWrap/>
            <w:vAlign w:val="bottom"/>
            <w:hideMark/>
          </w:tcPr>
          <w:p w14:paraId="5F966C3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r>
      <w:tr w:rsidR="00C26841" w:rsidRPr="0009606B" w14:paraId="7AA19459" w14:textId="77777777" w:rsidTr="00507C8B">
        <w:trPr>
          <w:trHeight w:val="672"/>
        </w:trPr>
        <w:tc>
          <w:tcPr>
            <w:tcW w:w="704" w:type="dxa"/>
            <w:tcBorders>
              <w:top w:val="single" w:sz="4" w:space="0" w:color="auto"/>
              <w:left w:val="single" w:sz="4" w:space="0" w:color="auto"/>
              <w:bottom w:val="nil"/>
              <w:right w:val="nil"/>
            </w:tcBorders>
            <w:shd w:val="clear" w:color="auto" w:fill="auto"/>
            <w:noWrap/>
            <w:vAlign w:val="center"/>
            <w:hideMark/>
          </w:tcPr>
          <w:p w14:paraId="6410A99E"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6E480FE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2640" w:type="dxa"/>
            <w:tcBorders>
              <w:top w:val="nil"/>
              <w:left w:val="nil"/>
              <w:bottom w:val="single" w:sz="4" w:space="0" w:color="auto"/>
              <w:right w:val="nil"/>
            </w:tcBorders>
            <w:shd w:val="clear" w:color="auto" w:fill="auto"/>
            <w:noWrap/>
            <w:vAlign w:val="center"/>
            <w:hideMark/>
          </w:tcPr>
          <w:p w14:paraId="5D96F44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941" w:type="dxa"/>
            <w:tcBorders>
              <w:top w:val="nil"/>
              <w:left w:val="nil"/>
              <w:bottom w:val="single" w:sz="4" w:space="0" w:color="auto"/>
              <w:right w:val="nil"/>
            </w:tcBorders>
            <w:shd w:val="clear" w:color="auto" w:fill="auto"/>
            <w:noWrap/>
            <w:vAlign w:val="center"/>
            <w:hideMark/>
          </w:tcPr>
          <w:p w14:paraId="0325F5E1"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1547" w:type="dxa"/>
            <w:tcBorders>
              <w:top w:val="nil"/>
              <w:left w:val="nil"/>
              <w:bottom w:val="single" w:sz="4" w:space="0" w:color="auto"/>
              <w:right w:val="nil"/>
            </w:tcBorders>
            <w:shd w:val="clear" w:color="auto" w:fill="auto"/>
            <w:noWrap/>
            <w:vAlign w:val="center"/>
            <w:hideMark/>
          </w:tcPr>
          <w:p w14:paraId="6256610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4002" w:type="dxa"/>
            <w:gridSpan w:val="4"/>
            <w:tcBorders>
              <w:top w:val="nil"/>
              <w:left w:val="nil"/>
              <w:bottom w:val="single" w:sz="4" w:space="0" w:color="auto"/>
              <w:right w:val="single" w:sz="4" w:space="0" w:color="auto"/>
            </w:tcBorders>
            <w:shd w:val="clear" w:color="auto" w:fill="auto"/>
            <w:noWrap/>
            <w:vAlign w:val="center"/>
            <w:hideMark/>
          </w:tcPr>
          <w:p w14:paraId="26D5FEED" w14:textId="77777777" w:rsidR="00C26841" w:rsidRPr="00495A66" w:rsidRDefault="00C26841" w:rsidP="009258AE">
            <w:pPr>
              <w:bidi/>
              <w:spacing w:after="0" w:line="240" w:lineRule="auto"/>
              <w:jc w:val="both"/>
              <w:rPr>
                <w:rFonts w:ascii="Arial" w:eastAsia="Times New Roman" w:hAnsi="Arial" w:cs="B Nazanin"/>
                <w:color w:val="000000"/>
                <w:rtl/>
                <w:lang w:bidi="fa-IR"/>
              </w:rPr>
            </w:pPr>
            <w:r w:rsidRPr="00495A66">
              <w:rPr>
                <w:rFonts w:ascii="Arial" w:eastAsia="Times New Roman" w:hAnsi="Arial" w:cs="B Nazanin" w:hint="cs"/>
                <w:color w:val="000000"/>
              </w:rPr>
              <w:t> </w:t>
            </w:r>
            <w:r w:rsidRPr="00495A66">
              <w:rPr>
                <w:rFonts w:ascii="Arial" w:eastAsia="Times New Roman" w:hAnsi="Arial" w:cs="B Nazanin" w:hint="cs"/>
                <w:color w:val="000000"/>
                <w:rtl/>
              </w:rPr>
              <w:t>1)</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 xml:space="preserve">شماره </w:t>
            </w:r>
            <w:r w:rsidR="009258AE">
              <w:rPr>
                <w:rFonts w:ascii="Arial" w:eastAsia="Times New Roman" w:hAnsi="Arial" w:cs="B Nazanin" w:hint="cs"/>
                <w:color w:val="000000"/>
                <w:rtl/>
              </w:rPr>
              <w:t>ملی</w:t>
            </w:r>
            <w:r w:rsidRPr="00495A66">
              <w:rPr>
                <w:rFonts w:ascii="Arial" w:eastAsia="Times New Roman" w:hAnsi="Arial" w:cs="B Nazanin" w:hint="cs"/>
                <w:color w:val="000000"/>
                <w:rtl/>
              </w:rPr>
              <w:t>:</w:t>
            </w:r>
            <w:r>
              <w:rPr>
                <w:rFonts w:ascii="Arial" w:eastAsia="Times New Roman" w:hAnsi="Arial" w:cs="B Nazanin" w:hint="cs"/>
                <w:color w:val="000000"/>
                <w:rtl/>
                <w:lang w:bidi="fa-IR"/>
              </w:rPr>
              <w:t xml:space="preserve">   </w:t>
            </w:r>
          </w:p>
        </w:tc>
      </w:tr>
      <w:tr w:rsidR="00C26841" w:rsidRPr="0009606B" w14:paraId="371E8CAB" w14:textId="77777777" w:rsidTr="00507C8B">
        <w:trPr>
          <w:trHeight w:val="672"/>
        </w:trPr>
        <w:tc>
          <w:tcPr>
            <w:tcW w:w="3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1AC3"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4)</w:t>
            </w:r>
            <w:r>
              <w:rPr>
                <w:rFonts w:ascii="Arial" w:eastAsia="Times New Roman" w:hAnsi="Arial" w:cs="B Nazanin" w:hint="cs"/>
                <w:color w:val="000000"/>
                <w:rtl/>
              </w:rPr>
              <w:t xml:space="preserve"> محل صدور: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5BA06B34"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3)</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 xml:space="preserve">شماره </w:t>
            </w:r>
            <w:r>
              <w:rPr>
                <w:rFonts w:ascii="Arial" w:eastAsia="Times New Roman" w:hAnsi="Arial" w:cs="B Nazanin" w:hint="cs"/>
                <w:color w:val="000000"/>
                <w:rtl/>
              </w:rPr>
              <w:t>شنا</w:t>
            </w:r>
            <w:r w:rsidRPr="00495A66">
              <w:rPr>
                <w:rFonts w:ascii="Arial" w:eastAsia="Times New Roman" w:hAnsi="Arial" w:cs="B Nazanin" w:hint="cs"/>
                <w:color w:val="000000"/>
                <w:rtl/>
              </w:rPr>
              <w:t>سنامه:</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343D84DB" w14:textId="77777777" w:rsidR="00C26841" w:rsidRPr="00495A66" w:rsidRDefault="00C26841" w:rsidP="000B6AF4">
            <w:pPr>
              <w:bidi/>
              <w:spacing w:after="0" w:line="240" w:lineRule="auto"/>
              <w:rPr>
                <w:rFonts w:ascii="Arial" w:eastAsia="Times New Roman" w:hAnsi="Arial" w:cs="B Nazanin"/>
                <w:color w:val="000000"/>
                <w:rtl/>
                <w:lang w:bidi="fa-IR"/>
              </w:rPr>
            </w:pPr>
            <w:r w:rsidRPr="00495A66">
              <w:rPr>
                <w:rFonts w:ascii="Arial" w:eastAsia="Times New Roman" w:hAnsi="Arial" w:cs="B Nazanin" w:hint="cs"/>
                <w:color w:val="000000"/>
                <w:rtl/>
              </w:rPr>
              <w:t>2)</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نام پدر:</w:t>
            </w:r>
            <w:r>
              <w:rPr>
                <w:rFonts w:ascii="Arial" w:eastAsia="Times New Roman" w:hAnsi="Arial" w:cs="B Nazanin" w:hint="cs"/>
                <w:color w:val="000000"/>
                <w:rtl/>
                <w:lang w:bidi="fa-IR"/>
              </w:rPr>
              <w:t xml:space="preserve"> </w:t>
            </w:r>
          </w:p>
        </w:tc>
      </w:tr>
      <w:tr w:rsidR="00C26841" w:rsidRPr="0009606B" w14:paraId="292428E0" w14:textId="77777777" w:rsidTr="00507C8B">
        <w:trPr>
          <w:trHeight w:val="672"/>
        </w:trPr>
        <w:tc>
          <w:tcPr>
            <w:tcW w:w="36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073E0F" w14:textId="77777777" w:rsidR="00C26841" w:rsidRPr="005055C0" w:rsidRDefault="00C26841" w:rsidP="000B6AF4">
            <w:pPr>
              <w:bidi/>
              <w:spacing w:after="0" w:line="240" w:lineRule="auto"/>
              <w:rPr>
                <w:rFonts w:ascii="Arial" w:eastAsia="Times New Roman" w:hAnsi="Arial" w:cs="B Nazanin"/>
                <w:b/>
                <w:bCs/>
                <w:i/>
                <w:iCs/>
                <w:color w:val="000000"/>
              </w:rPr>
            </w:pPr>
            <w:r w:rsidRPr="00495A66">
              <w:rPr>
                <w:rFonts w:ascii="Arial" w:eastAsia="Times New Roman" w:hAnsi="Arial" w:cs="B Nazanin" w:hint="cs"/>
                <w:color w:val="000000"/>
                <w:rtl/>
              </w:rPr>
              <w:t>7)</w:t>
            </w:r>
            <w:r>
              <w:rPr>
                <w:rFonts w:ascii="Arial" w:eastAsia="Times New Roman" w:hAnsi="Arial" w:cs="B Nazanin" w:hint="cs"/>
                <w:color w:val="000000"/>
                <w:rtl/>
              </w:rPr>
              <w:t xml:space="preserve"> </w:t>
            </w:r>
            <w:r w:rsidR="009258AE">
              <w:rPr>
                <w:rFonts w:ascii="Arial" w:eastAsia="Times New Roman" w:hAnsi="Arial" w:cs="B Nazanin" w:hint="cs"/>
                <w:color w:val="000000"/>
                <w:rtl/>
              </w:rPr>
              <w:t xml:space="preserve">آخرین </w:t>
            </w:r>
            <w:r w:rsidRPr="00495A66">
              <w:rPr>
                <w:rFonts w:ascii="Arial" w:eastAsia="Times New Roman" w:hAnsi="Arial" w:cs="B Nazanin" w:hint="cs"/>
                <w:color w:val="000000"/>
                <w:rtl/>
              </w:rPr>
              <w:t>مدرک تحصیلی</w:t>
            </w:r>
            <w:r>
              <w:rPr>
                <w:rFonts w:ascii="Arial" w:eastAsia="Times New Roman" w:hAnsi="Arial" w:cs="B Nazanin" w:hint="cs"/>
                <w:color w:val="000000"/>
                <w:rtl/>
              </w:rPr>
              <w:t xml:space="preserve">: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72E4994B"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6)</w:t>
            </w:r>
            <w:r w:rsidR="00306246">
              <w:rPr>
                <w:rFonts w:ascii="Arial" w:eastAsia="Times New Roman" w:hAnsi="Arial" w:cs="B Nazanin" w:hint="cs"/>
                <w:color w:val="000000"/>
                <w:rtl/>
              </w:rPr>
              <w:t xml:space="preserve"> </w:t>
            </w:r>
            <w:r w:rsidRPr="00495A66">
              <w:rPr>
                <w:rFonts w:ascii="Arial" w:eastAsia="Times New Roman" w:hAnsi="Arial" w:cs="B Nazanin" w:hint="cs"/>
                <w:color w:val="000000"/>
                <w:rtl/>
              </w:rPr>
              <w:t>تاریخ</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تولد:</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46D9B5E7"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5)</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محل تولد:</w:t>
            </w:r>
            <w:r>
              <w:rPr>
                <w:rFonts w:ascii="Arial" w:eastAsia="Times New Roman" w:hAnsi="Arial" w:cs="B Nazanin" w:hint="cs"/>
                <w:color w:val="000000"/>
                <w:rtl/>
              </w:rPr>
              <w:t xml:space="preserve"> </w:t>
            </w:r>
          </w:p>
        </w:tc>
      </w:tr>
      <w:tr w:rsidR="00C26841" w:rsidRPr="0009606B" w14:paraId="5D05FA54"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6B40D790"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nil"/>
              <w:right w:val="nil"/>
            </w:tcBorders>
            <w:shd w:val="clear" w:color="auto" w:fill="auto"/>
            <w:noWrap/>
            <w:vAlign w:val="center"/>
            <w:hideMark/>
          </w:tcPr>
          <w:p w14:paraId="319AA660"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nil"/>
              <w:right w:val="nil"/>
            </w:tcBorders>
            <w:shd w:val="clear" w:color="auto" w:fill="auto"/>
            <w:noWrap/>
            <w:vAlign w:val="center"/>
            <w:hideMark/>
          </w:tcPr>
          <w:p w14:paraId="14ED7C7B"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تلفن</w:t>
            </w:r>
            <w:r w:rsidR="005F098F">
              <w:rPr>
                <w:rFonts w:ascii="Arial" w:eastAsia="Times New Roman" w:hAnsi="Arial" w:cs="B Nazanin" w:hint="cs"/>
                <w:color w:val="000000"/>
                <w:rtl/>
              </w:rPr>
              <w:t xml:space="preserve"> ثابت</w:t>
            </w:r>
            <w:r w:rsidRPr="00495A66">
              <w:rPr>
                <w:rFonts w:ascii="Arial" w:eastAsia="Times New Roman" w:hAnsi="Arial" w:cs="B Nazanin" w:hint="cs"/>
                <w:color w:val="000000"/>
                <w:rtl/>
              </w:rPr>
              <w:t>:</w:t>
            </w:r>
            <w:r>
              <w:rPr>
                <w:rFonts w:ascii="Arial" w:eastAsia="Times New Roman" w:hAnsi="Arial" w:cs="B Nazanin" w:hint="cs"/>
                <w:color w:val="000000"/>
                <w:rtl/>
              </w:rPr>
              <w:t xml:space="preserve"> </w:t>
            </w:r>
          </w:p>
        </w:tc>
        <w:tc>
          <w:tcPr>
            <w:tcW w:w="6490" w:type="dxa"/>
            <w:gridSpan w:val="6"/>
            <w:tcBorders>
              <w:top w:val="nil"/>
              <w:left w:val="nil"/>
              <w:bottom w:val="nil"/>
              <w:right w:val="single" w:sz="4" w:space="0" w:color="auto"/>
            </w:tcBorders>
            <w:shd w:val="clear" w:color="auto" w:fill="auto"/>
            <w:noWrap/>
            <w:vAlign w:val="center"/>
            <w:hideMark/>
          </w:tcPr>
          <w:p w14:paraId="75CD38B9" w14:textId="77777777" w:rsidR="00C26841" w:rsidRPr="005055C0" w:rsidRDefault="00C26841" w:rsidP="00306246">
            <w:pPr>
              <w:bidi/>
              <w:spacing w:after="0" w:line="240" w:lineRule="auto"/>
              <w:jc w:val="both"/>
              <w:rPr>
                <w:rFonts w:ascii="Arial" w:eastAsia="Times New Roman" w:hAnsi="Arial" w:cs="B Nazanin"/>
                <w:b/>
                <w:bCs/>
                <w:i/>
                <w:iCs/>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8)</w:t>
            </w:r>
            <w:r>
              <w:rPr>
                <w:rFonts w:ascii="Arial" w:eastAsia="Times New Roman" w:hAnsi="Arial" w:cs="B Nazanin" w:hint="cs"/>
                <w:color w:val="000000"/>
                <w:rtl/>
              </w:rPr>
              <w:t xml:space="preserve"> </w:t>
            </w:r>
            <w:r w:rsidR="00306246">
              <w:rPr>
                <w:rFonts w:ascii="Arial" w:eastAsia="Times New Roman" w:hAnsi="Arial" w:cs="B Nazanin" w:hint="cs"/>
                <w:color w:val="000000"/>
                <w:rtl/>
              </w:rPr>
              <w:t>نشانی</w:t>
            </w:r>
            <w:r w:rsidRPr="00495A66">
              <w:rPr>
                <w:rFonts w:ascii="Arial" w:eastAsia="Times New Roman" w:hAnsi="Arial" w:cs="B Nazanin" w:hint="cs"/>
                <w:color w:val="000000"/>
                <w:rtl/>
              </w:rPr>
              <w:t>:</w:t>
            </w:r>
            <w:r>
              <w:rPr>
                <w:rFonts w:ascii="Arial" w:eastAsia="Times New Roman" w:hAnsi="Arial" w:cs="B Nazanin" w:hint="cs"/>
                <w:color w:val="000000"/>
                <w:rtl/>
              </w:rPr>
              <w:t xml:space="preserve"> </w:t>
            </w:r>
          </w:p>
        </w:tc>
      </w:tr>
      <w:tr w:rsidR="00C26841" w:rsidRPr="0009606B" w14:paraId="2613D07D" w14:textId="77777777" w:rsidTr="00507C8B">
        <w:trPr>
          <w:trHeight w:val="344"/>
        </w:trPr>
        <w:tc>
          <w:tcPr>
            <w:tcW w:w="704" w:type="dxa"/>
            <w:tcBorders>
              <w:top w:val="nil"/>
              <w:left w:val="single" w:sz="4" w:space="0" w:color="auto"/>
              <w:bottom w:val="single" w:sz="4" w:space="0" w:color="auto"/>
              <w:right w:val="nil"/>
            </w:tcBorders>
            <w:shd w:val="clear" w:color="auto" w:fill="auto"/>
            <w:noWrap/>
            <w:vAlign w:val="center"/>
            <w:hideMark/>
          </w:tcPr>
          <w:p w14:paraId="496162B9"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381536DD"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single" w:sz="4" w:space="0" w:color="auto"/>
              <w:right w:val="nil"/>
            </w:tcBorders>
            <w:shd w:val="clear" w:color="auto" w:fill="auto"/>
            <w:noWrap/>
            <w:vAlign w:val="center"/>
            <w:hideMark/>
          </w:tcPr>
          <w:p w14:paraId="20E68617" w14:textId="77777777" w:rsidR="00C26841" w:rsidRPr="009258AE" w:rsidRDefault="005F098F" w:rsidP="000B6AF4">
            <w:pPr>
              <w:bidi/>
              <w:spacing w:after="0" w:line="240" w:lineRule="auto"/>
              <w:jc w:val="both"/>
              <w:rPr>
                <w:rFonts w:ascii="Arial" w:eastAsia="Times New Roman" w:hAnsi="Arial" w:cs="B Nazanin"/>
                <w:color w:val="000000"/>
              </w:rPr>
            </w:pPr>
            <w:r w:rsidRPr="009258AE">
              <w:rPr>
                <w:rFonts w:ascii="Times New Roman" w:eastAsia="Times New Roman" w:hAnsi="Times New Roman" w:cs="B Nazanin" w:hint="cs"/>
                <w:color w:val="000000"/>
                <w:rtl/>
              </w:rPr>
              <w:t>تلفن همراه:</w:t>
            </w:r>
          </w:p>
        </w:tc>
        <w:tc>
          <w:tcPr>
            <w:tcW w:w="941" w:type="dxa"/>
            <w:tcBorders>
              <w:top w:val="nil"/>
              <w:left w:val="nil"/>
              <w:bottom w:val="single" w:sz="4" w:space="0" w:color="auto"/>
              <w:right w:val="nil"/>
            </w:tcBorders>
            <w:shd w:val="clear" w:color="auto" w:fill="auto"/>
            <w:noWrap/>
            <w:vAlign w:val="center"/>
            <w:hideMark/>
          </w:tcPr>
          <w:p w14:paraId="46B2F6F9"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547" w:type="dxa"/>
            <w:tcBorders>
              <w:top w:val="nil"/>
              <w:left w:val="nil"/>
              <w:bottom w:val="single" w:sz="4" w:space="0" w:color="auto"/>
              <w:right w:val="nil"/>
            </w:tcBorders>
            <w:shd w:val="clear" w:color="auto" w:fill="auto"/>
            <w:noWrap/>
            <w:vAlign w:val="center"/>
            <w:hideMark/>
          </w:tcPr>
          <w:p w14:paraId="5AB9876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01" w:type="dxa"/>
            <w:tcBorders>
              <w:top w:val="nil"/>
              <w:left w:val="nil"/>
              <w:bottom w:val="single" w:sz="4" w:space="0" w:color="auto"/>
              <w:right w:val="nil"/>
            </w:tcBorders>
            <w:shd w:val="clear" w:color="auto" w:fill="auto"/>
            <w:noWrap/>
            <w:vAlign w:val="center"/>
            <w:hideMark/>
          </w:tcPr>
          <w:p w14:paraId="1A8C1ED6"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859" w:type="dxa"/>
            <w:tcBorders>
              <w:top w:val="nil"/>
              <w:left w:val="nil"/>
              <w:bottom w:val="single" w:sz="4" w:space="0" w:color="auto"/>
              <w:right w:val="nil"/>
            </w:tcBorders>
            <w:shd w:val="clear" w:color="auto" w:fill="auto"/>
            <w:noWrap/>
            <w:vAlign w:val="center"/>
            <w:hideMark/>
          </w:tcPr>
          <w:p w14:paraId="0C87B5D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83" w:type="dxa"/>
            <w:tcBorders>
              <w:top w:val="nil"/>
              <w:left w:val="nil"/>
              <w:bottom w:val="single" w:sz="4" w:space="0" w:color="auto"/>
              <w:right w:val="nil"/>
            </w:tcBorders>
            <w:shd w:val="clear" w:color="auto" w:fill="auto"/>
            <w:noWrap/>
            <w:vAlign w:val="center"/>
            <w:hideMark/>
          </w:tcPr>
          <w:p w14:paraId="4D5882A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59" w:type="dxa"/>
            <w:tcBorders>
              <w:top w:val="nil"/>
              <w:left w:val="nil"/>
              <w:bottom w:val="single" w:sz="4" w:space="0" w:color="auto"/>
              <w:right w:val="single" w:sz="4" w:space="0" w:color="auto"/>
            </w:tcBorders>
            <w:shd w:val="clear" w:color="auto" w:fill="auto"/>
            <w:noWrap/>
            <w:vAlign w:val="center"/>
            <w:hideMark/>
          </w:tcPr>
          <w:p w14:paraId="57991051"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r>
      <w:tr w:rsidR="00C26841" w:rsidRPr="0009606B" w14:paraId="75996C14" w14:textId="77777777" w:rsidTr="00507C8B">
        <w:trPr>
          <w:trHeight w:val="672"/>
        </w:trPr>
        <w:tc>
          <w:tcPr>
            <w:tcW w:w="36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3215D0"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olor w:val="000000"/>
              </w:rPr>
              <w:t> </w:t>
            </w:r>
            <w:r w:rsidRPr="00495A66">
              <w:rPr>
                <w:rFonts w:ascii="Arial" w:eastAsia="Times New Roman" w:hAnsi="Arial" w:cs="B Nazanin" w:hint="cs"/>
                <w:color w:val="000000"/>
                <w:rtl/>
              </w:rPr>
              <w:t>11)</w:t>
            </w:r>
            <w:r>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محل خدمت: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597BB490" w14:textId="77777777" w:rsidR="00C26841" w:rsidRPr="005055C0" w:rsidRDefault="00C26841" w:rsidP="000B6AF4">
            <w:pPr>
              <w:bidi/>
              <w:spacing w:after="0" w:line="240" w:lineRule="auto"/>
              <w:rPr>
                <w:rFonts w:ascii="Arial" w:eastAsia="Times New Roman" w:hAnsi="Arial" w:cs="B Nazanin"/>
                <w:b/>
                <w:bCs/>
                <w:i/>
                <w:iCs/>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10)</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واحد سازمانی:</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79CAD6A5"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9)</w:t>
            </w:r>
            <w:r>
              <w:rPr>
                <w:rFonts w:ascii="Arial" w:eastAsia="Times New Roman" w:hAnsi="Arial" w:cs="B Nazanin" w:hint="cs"/>
                <w:color w:val="000000"/>
                <w:rtl/>
              </w:rPr>
              <w:t xml:space="preserve"> </w:t>
            </w:r>
            <w:r w:rsidR="00306246">
              <w:rPr>
                <w:rFonts w:ascii="Arial" w:eastAsia="Times New Roman" w:hAnsi="Arial" w:cs="B Nazanin" w:hint="cs"/>
                <w:color w:val="000000"/>
                <w:rtl/>
              </w:rPr>
              <w:t xml:space="preserve">عنوان </w:t>
            </w:r>
            <w:r w:rsidRPr="00495A66">
              <w:rPr>
                <w:rFonts w:ascii="Arial" w:eastAsia="Times New Roman" w:hAnsi="Arial" w:cs="B Nazanin" w:hint="cs"/>
                <w:color w:val="000000"/>
                <w:rtl/>
              </w:rPr>
              <w:t xml:space="preserve">شغل: </w:t>
            </w:r>
          </w:p>
        </w:tc>
      </w:tr>
      <w:tr w:rsidR="00C26841" w:rsidRPr="0009606B" w14:paraId="221E5DB7"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19D42A16"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7B5F5A5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single" w:sz="4" w:space="0" w:color="auto"/>
              <w:right w:val="nil"/>
            </w:tcBorders>
            <w:shd w:val="clear" w:color="auto" w:fill="auto"/>
            <w:noWrap/>
            <w:vAlign w:val="center"/>
            <w:hideMark/>
          </w:tcPr>
          <w:p w14:paraId="1419BF55" w14:textId="77777777" w:rsidR="00C26841" w:rsidRPr="00420A8E" w:rsidRDefault="00C26841" w:rsidP="000B6AF4">
            <w:pPr>
              <w:bidi/>
              <w:spacing w:after="0" w:line="240" w:lineRule="auto"/>
              <w:jc w:val="both"/>
              <w:rPr>
                <w:rFonts w:ascii="Arial" w:eastAsia="Times New Roman" w:hAnsi="Arial" w:cs="B Nazanin"/>
                <w:color w:val="000000"/>
                <w:sz w:val="14"/>
                <w:szCs w:val="14"/>
                <w:rtl/>
              </w:rPr>
            </w:pPr>
          </w:p>
          <w:p w14:paraId="3ACDDFF1" w14:textId="0EE09CBC" w:rsidR="00C26841" w:rsidRPr="00495A66" w:rsidRDefault="00B3711B" w:rsidP="000B6AF4">
            <w:pPr>
              <w:bidi/>
              <w:spacing w:after="0" w:line="240" w:lineRule="auto"/>
              <w:jc w:val="both"/>
              <w:rPr>
                <w:rFonts w:ascii="Arial" w:eastAsia="Times New Roman" w:hAnsi="Arial" w:cs="B Nazanin"/>
                <w:color w:val="000000"/>
              </w:rPr>
            </w:pPr>
            <w:r>
              <w:rPr>
                <w:rFonts w:ascii="Arial" w:eastAsia="Times New Roman" w:hAnsi="Arial" w:cs="B Nazanin" w:hint="cs"/>
                <w:noProof/>
                <w:color w:val="000000"/>
                <w:sz w:val="14"/>
                <w:szCs w:val="14"/>
                <w:rtl/>
              </w:rPr>
              <mc:AlternateContent>
                <mc:Choice Requires="wps">
                  <w:drawing>
                    <wp:anchor distT="0" distB="0" distL="114300" distR="114300" simplePos="0" relativeHeight="251659264" behindDoc="0" locked="0" layoutInCell="1" allowOverlap="1" wp14:anchorId="1A7E044A" wp14:editId="6345FBFA">
                      <wp:simplePos x="0" y="0"/>
                      <wp:positionH relativeFrom="column">
                        <wp:posOffset>605790</wp:posOffset>
                      </wp:positionH>
                      <wp:positionV relativeFrom="paragraph">
                        <wp:posOffset>28575</wp:posOffset>
                      </wp:positionV>
                      <wp:extent cx="209550" cy="165100"/>
                      <wp:effectExtent l="13970" t="11430" r="5080" b="13970"/>
                      <wp:wrapNone/>
                      <wp:docPr id="304152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5AB898" id="Rectangle 11" o:spid="_x0000_s1026" style="position:absolute;margin-left:47.7pt;margin-top:2.25pt;width:1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"/>
                  </w:pict>
                </mc:Fallback>
              </mc:AlternateContent>
            </w:r>
            <w:r w:rsidR="00C26841" w:rsidRPr="00495A66">
              <w:rPr>
                <w:rFonts w:ascii="Arial" w:eastAsia="Times New Roman" w:hAnsi="Arial" w:cs="B Nazanin" w:hint="cs"/>
                <w:color w:val="000000"/>
                <w:rtl/>
              </w:rPr>
              <w:t>تعداد فرزندان:</w:t>
            </w:r>
            <w:r w:rsidR="00C26841">
              <w:rPr>
                <w:rFonts w:ascii="Arial" w:eastAsia="Times New Roman" w:hAnsi="Arial" w:cs="B Nazanin" w:hint="cs"/>
                <w:color w:val="000000"/>
                <w:rtl/>
              </w:rPr>
              <w:t xml:space="preserve"> </w:t>
            </w:r>
          </w:p>
        </w:tc>
        <w:tc>
          <w:tcPr>
            <w:tcW w:w="941" w:type="dxa"/>
            <w:tcBorders>
              <w:top w:val="nil"/>
              <w:left w:val="nil"/>
              <w:bottom w:val="single" w:sz="4" w:space="0" w:color="auto"/>
              <w:right w:val="nil"/>
            </w:tcBorders>
            <w:shd w:val="clear" w:color="auto" w:fill="auto"/>
            <w:noWrap/>
            <w:vAlign w:val="center"/>
            <w:hideMark/>
          </w:tcPr>
          <w:p w14:paraId="07150602" w14:textId="77777777" w:rsidR="00C26841" w:rsidRPr="00495A66" w:rsidRDefault="00C26841" w:rsidP="000B6AF4">
            <w:pPr>
              <w:bidi/>
              <w:spacing w:after="0" w:line="240" w:lineRule="auto"/>
              <w:jc w:val="both"/>
              <w:rPr>
                <w:rFonts w:ascii="Arial" w:eastAsia="Times New Roman" w:hAnsi="Arial" w:cs="B Nazanin"/>
                <w:color w:val="000000"/>
              </w:rPr>
            </w:pPr>
          </w:p>
        </w:tc>
        <w:tc>
          <w:tcPr>
            <w:tcW w:w="1547" w:type="dxa"/>
            <w:tcBorders>
              <w:top w:val="nil"/>
              <w:left w:val="nil"/>
              <w:bottom w:val="single" w:sz="4" w:space="0" w:color="auto"/>
              <w:right w:val="nil"/>
            </w:tcBorders>
            <w:shd w:val="clear" w:color="auto" w:fill="auto"/>
            <w:noWrap/>
            <w:vAlign w:val="center"/>
            <w:hideMark/>
          </w:tcPr>
          <w:p w14:paraId="4C942BF4" w14:textId="77777777" w:rsidR="00C26841" w:rsidRPr="00636BAC" w:rsidRDefault="00C26841" w:rsidP="000B6AF4">
            <w:pPr>
              <w:bidi/>
              <w:spacing w:after="0" w:line="240" w:lineRule="auto"/>
              <w:jc w:val="both"/>
              <w:rPr>
                <w:rFonts w:ascii="Arial" w:eastAsia="Times New Roman" w:hAnsi="Arial" w:cs="B Nazanin"/>
                <w:color w:val="000000"/>
                <w:sz w:val="14"/>
                <w:szCs w:val="14"/>
                <w:rtl/>
              </w:rPr>
            </w:pPr>
          </w:p>
          <w:p w14:paraId="6B671671" w14:textId="081E356A" w:rsidR="00C26841" w:rsidRPr="00495A66" w:rsidRDefault="00B3711B" w:rsidP="000B6AF4">
            <w:pPr>
              <w:bidi/>
              <w:spacing w:after="0" w:line="240" w:lineRule="auto"/>
              <w:jc w:val="both"/>
              <w:rPr>
                <w:rFonts w:ascii="Arial" w:eastAsia="Times New Roman" w:hAnsi="Arial" w:cs="B Nazanin"/>
                <w:color w:val="000000"/>
                <w:rtl/>
                <w:lang w:bidi="fa-IR"/>
              </w:rPr>
            </w:pPr>
            <w:r>
              <w:rPr>
                <w:rFonts w:ascii="Times New Roman" w:eastAsia="Times New Roman" w:hAnsi="Times New Roman" w:cs="Times New Roman" w:hint="cs"/>
                <w:noProof/>
                <w:color w:val="000000"/>
                <w:rtl/>
              </w:rPr>
              <mc:AlternateContent>
                <mc:Choice Requires="wps">
                  <w:drawing>
                    <wp:anchor distT="0" distB="0" distL="114300" distR="114300" simplePos="0" relativeHeight="251657216" behindDoc="0" locked="0" layoutInCell="1" allowOverlap="1" wp14:anchorId="6F775B5A" wp14:editId="38A76017">
                      <wp:simplePos x="0" y="0"/>
                      <wp:positionH relativeFrom="column">
                        <wp:posOffset>294640</wp:posOffset>
                      </wp:positionH>
                      <wp:positionV relativeFrom="paragraph">
                        <wp:posOffset>20955</wp:posOffset>
                      </wp:positionV>
                      <wp:extent cx="197485" cy="171450"/>
                      <wp:effectExtent l="5080" t="13335" r="6985" b="5715"/>
                      <wp:wrapNone/>
                      <wp:docPr id="18012112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38953"/>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0A7C27" id="Rectangle 9" o:spid="_x0000_s1026" style="position:absolute;margin-left:23.2pt;margin-top:1.65pt;width:15.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" filled="f" fillcolor="#938953"/>
                  </w:pict>
                </mc:Fallback>
              </mc:AlternateContent>
            </w:r>
            <w:r w:rsidR="00C26841" w:rsidRPr="00495A66">
              <w:rPr>
                <w:rFonts w:ascii="Arial" w:eastAsia="Times New Roman" w:hAnsi="Arial" w:cs="B Nazanin" w:hint="cs"/>
                <w:color w:val="000000"/>
                <w:rtl/>
              </w:rPr>
              <w:t>مجرد</w:t>
            </w:r>
          </w:p>
        </w:tc>
        <w:tc>
          <w:tcPr>
            <w:tcW w:w="1401" w:type="dxa"/>
            <w:tcBorders>
              <w:top w:val="nil"/>
              <w:left w:val="nil"/>
              <w:bottom w:val="single" w:sz="4" w:space="0" w:color="auto"/>
              <w:right w:val="nil"/>
            </w:tcBorders>
            <w:shd w:val="clear" w:color="auto" w:fill="auto"/>
            <w:noWrap/>
            <w:vAlign w:val="center"/>
            <w:hideMark/>
          </w:tcPr>
          <w:p w14:paraId="6CD4CEFB" w14:textId="77777777" w:rsidR="00C26841" w:rsidRPr="000A4535" w:rsidRDefault="00C26841" w:rsidP="000B6AF4">
            <w:pPr>
              <w:bidi/>
              <w:spacing w:after="0" w:line="240" w:lineRule="auto"/>
              <w:jc w:val="both"/>
              <w:rPr>
                <w:rFonts w:ascii="Arial" w:eastAsia="Times New Roman" w:hAnsi="Arial" w:cs="B Nazanin"/>
                <w:color w:val="000000"/>
                <w:sz w:val="14"/>
                <w:szCs w:val="14"/>
                <w:rtl/>
              </w:rPr>
            </w:pPr>
          </w:p>
          <w:p w14:paraId="3B155C9C" w14:textId="00EDC102" w:rsidR="00C26841" w:rsidRPr="00495A66" w:rsidRDefault="00B3711B" w:rsidP="000B6AF4">
            <w:pPr>
              <w:bidi/>
              <w:spacing w:after="0" w:line="240" w:lineRule="auto"/>
              <w:jc w:val="both"/>
              <w:rPr>
                <w:rFonts w:ascii="Arial" w:eastAsia="Times New Roman" w:hAnsi="Arial" w:cs="B Nazanin"/>
                <w:color w:val="000000"/>
                <w:lang w:bidi="fa-IR"/>
              </w:rPr>
            </w:pPr>
            <w:r>
              <w:rPr>
                <w:rFonts w:ascii="Times New Roman" w:eastAsia="Times New Roman" w:hAnsi="Times New Roman" w:cs="Times New Roman" w:hint="cs"/>
                <w:noProof/>
                <w:color w:val="000000"/>
                <w:rtl/>
              </w:rPr>
              <mc:AlternateContent>
                <mc:Choice Requires="wps">
                  <w:drawing>
                    <wp:anchor distT="0" distB="0" distL="114300" distR="114300" simplePos="0" relativeHeight="251658240" behindDoc="0" locked="0" layoutInCell="1" allowOverlap="1" wp14:anchorId="50F88F0B" wp14:editId="30B73EB7">
                      <wp:simplePos x="0" y="0"/>
                      <wp:positionH relativeFrom="column">
                        <wp:posOffset>170815</wp:posOffset>
                      </wp:positionH>
                      <wp:positionV relativeFrom="paragraph">
                        <wp:posOffset>57150</wp:posOffset>
                      </wp:positionV>
                      <wp:extent cx="209550" cy="165100"/>
                      <wp:effectExtent l="6350" t="11430" r="12700" b="13970"/>
                      <wp:wrapNone/>
                      <wp:docPr id="12198156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D1A67C" id="Rectangle 10" o:spid="_x0000_s1026" style="position:absolute;margin-left:13.45pt;margin-top:4.5pt;width:16.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"/>
                  </w:pict>
                </mc:Fallback>
              </mc:AlternateContent>
            </w:r>
            <w:r w:rsidR="00C26841" w:rsidRPr="00495A66">
              <w:rPr>
                <w:rFonts w:ascii="Arial" w:eastAsia="Times New Roman" w:hAnsi="Arial" w:cs="B Nazanin" w:hint="cs"/>
                <w:color w:val="000000"/>
                <w:rtl/>
              </w:rPr>
              <w:t>متاهل</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3D8E960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 xml:space="preserve">12) وضعیت تاهل و عائله مندی:                   </w:t>
            </w:r>
          </w:p>
        </w:tc>
      </w:tr>
      <w:tr w:rsidR="00C26841" w:rsidRPr="0009606B" w14:paraId="54DCE7DC" w14:textId="77777777" w:rsidTr="00656389">
        <w:trPr>
          <w:trHeight w:val="59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14:paraId="01FE00CA"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0870E78E"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9130" w:type="dxa"/>
            <w:gridSpan w:val="7"/>
            <w:tcBorders>
              <w:top w:val="nil"/>
              <w:left w:val="nil"/>
              <w:bottom w:val="single" w:sz="4" w:space="0" w:color="auto"/>
              <w:right w:val="single" w:sz="4" w:space="0" w:color="auto"/>
            </w:tcBorders>
            <w:shd w:val="clear" w:color="auto" w:fill="auto"/>
            <w:noWrap/>
            <w:vAlign w:val="center"/>
            <w:hideMark/>
          </w:tcPr>
          <w:p w14:paraId="6E6FDF78" w14:textId="77777777" w:rsidR="00C26841" w:rsidRPr="00102E9C" w:rsidRDefault="00C26841" w:rsidP="000B6AF4">
            <w:pPr>
              <w:bidi/>
              <w:spacing w:after="0" w:line="240" w:lineRule="auto"/>
              <w:rPr>
                <w:rFonts w:ascii="Arial" w:eastAsia="Times New Roman" w:hAnsi="Arial" w:cs="B Nazanin"/>
                <w:b/>
                <w:bCs/>
                <w:color w:val="000000"/>
              </w:rPr>
            </w:pPr>
            <w:r w:rsidRPr="00102E9C">
              <w:rPr>
                <w:rFonts w:ascii="Times New Roman" w:eastAsia="Times New Roman" w:hAnsi="Times New Roman" w:cs="Times New Roman" w:hint="cs"/>
                <w:b/>
                <w:bCs/>
                <w:color w:val="000000"/>
                <w:rtl/>
              </w:rPr>
              <w:t>  </w:t>
            </w:r>
            <w:r w:rsidR="00102E9C" w:rsidRPr="00102E9C">
              <w:rPr>
                <w:rFonts w:ascii="Arial" w:eastAsia="Times New Roman" w:hAnsi="Arial" w:cs="B Nazanin" w:hint="cs"/>
                <w:b/>
                <w:bCs/>
                <w:color w:val="000000"/>
                <w:rtl/>
              </w:rPr>
              <w:t>ماده 2- مبلغ قرارداد</w:t>
            </w:r>
            <w:r w:rsidR="003800AC">
              <w:rPr>
                <w:rFonts w:ascii="Arial" w:eastAsia="Times New Roman" w:hAnsi="Arial" w:cs="B Nazanin" w:hint="cs"/>
                <w:b/>
                <w:bCs/>
                <w:color w:val="000000"/>
                <w:rtl/>
              </w:rPr>
              <w:t xml:space="preserve"> (حق</w:t>
            </w:r>
            <w:r w:rsidR="003800AC">
              <w:rPr>
                <w:rFonts w:ascii="Arial" w:eastAsia="Times New Roman" w:hAnsi="Arial" w:cs="B Nazanin"/>
                <w:b/>
                <w:bCs/>
                <w:color w:val="000000"/>
                <w:rtl/>
              </w:rPr>
              <w:softHyphen/>
            </w:r>
            <w:r w:rsidR="003800AC">
              <w:rPr>
                <w:rFonts w:ascii="Arial" w:eastAsia="Times New Roman" w:hAnsi="Arial" w:cs="B Nazanin" w:hint="cs"/>
                <w:b/>
                <w:bCs/>
                <w:color w:val="000000"/>
                <w:rtl/>
              </w:rPr>
              <w:t>السعی)</w:t>
            </w:r>
          </w:p>
        </w:tc>
      </w:tr>
      <w:tr w:rsidR="00C26841" w:rsidRPr="0009606B" w14:paraId="5B09B88A"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39B7B56B"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nil"/>
              <w:right w:val="nil"/>
            </w:tcBorders>
            <w:shd w:val="clear" w:color="auto" w:fill="auto"/>
            <w:noWrap/>
            <w:vAlign w:val="center"/>
            <w:hideMark/>
          </w:tcPr>
          <w:p w14:paraId="57B7A32F"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nil"/>
              <w:right w:val="nil"/>
            </w:tcBorders>
            <w:shd w:val="clear" w:color="auto" w:fill="auto"/>
            <w:noWrap/>
            <w:vAlign w:val="center"/>
            <w:hideMark/>
          </w:tcPr>
          <w:p w14:paraId="3AFC2FB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941" w:type="dxa"/>
            <w:tcBorders>
              <w:top w:val="nil"/>
              <w:left w:val="nil"/>
              <w:bottom w:val="nil"/>
              <w:right w:val="single" w:sz="4" w:space="0" w:color="auto"/>
            </w:tcBorders>
            <w:shd w:val="clear" w:color="auto" w:fill="auto"/>
            <w:noWrap/>
            <w:vAlign w:val="center"/>
            <w:hideMark/>
          </w:tcPr>
          <w:p w14:paraId="77BE8F89" w14:textId="77777777" w:rsidR="00C26841" w:rsidRPr="00507C8B" w:rsidRDefault="00C26841" w:rsidP="000B6AF4">
            <w:pPr>
              <w:bidi/>
              <w:spacing w:after="0" w:line="240" w:lineRule="auto"/>
              <w:jc w:val="both"/>
              <w:rPr>
                <w:rFonts w:ascii="Arial" w:eastAsia="Times New Roman" w:hAnsi="Arial" w:cs="B Nazanin"/>
                <w:color w:val="000000"/>
                <w:rtl/>
                <w:lang w:bidi="fa-IR"/>
              </w:rPr>
            </w:pPr>
            <w:r w:rsidRPr="00507C8B">
              <w:rPr>
                <w:rFonts w:ascii="Cambria" w:eastAsia="Times New Roman" w:hAnsi="Cambria" w:cs="Cambria" w:hint="cs"/>
                <w:color w:val="000000"/>
                <w:rtl/>
              </w:rPr>
              <w:t> </w:t>
            </w:r>
            <w:r w:rsidR="00507C8B" w:rsidRPr="00507C8B">
              <w:rPr>
                <w:rFonts w:ascii="Times New Roman" w:eastAsia="Times New Roman" w:hAnsi="Times New Roman" w:cs="B Nazanin" w:hint="cs"/>
                <w:color w:val="000000"/>
                <w:rtl/>
                <w:lang w:bidi="fa-IR"/>
              </w:rPr>
              <w:t>توضیحات:</w:t>
            </w:r>
          </w:p>
        </w:tc>
        <w:tc>
          <w:tcPr>
            <w:tcW w:w="1547" w:type="dxa"/>
            <w:tcBorders>
              <w:top w:val="nil"/>
              <w:left w:val="nil"/>
              <w:bottom w:val="nil"/>
              <w:right w:val="nil"/>
            </w:tcBorders>
            <w:shd w:val="clear" w:color="auto" w:fill="auto"/>
            <w:noWrap/>
            <w:vAlign w:val="center"/>
            <w:hideMark/>
          </w:tcPr>
          <w:p w14:paraId="64956CB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01" w:type="dxa"/>
            <w:tcBorders>
              <w:top w:val="nil"/>
              <w:left w:val="nil"/>
              <w:bottom w:val="nil"/>
              <w:right w:val="nil"/>
            </w:tcBorders>
            <w:shd w:val="clear" w:color="auto" w:fill="auto"/>
            <w:noWrap/>
            <w:vAlign w:val="center"/>
            <w:hideMark/>
          </w:tcPr>
          <w:p w14:paraId="53794CC6"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859" w:type="dxa"/>
            <w:tcBorders>
              <w:top w:val="nil"/>
              <w:left w:val="nil"/>
              <w:bottom w:val="nil"/>
              <w:right w:val="nil"/>
            </w:tcBorders>
            <w:shd w:val="clear" w:color="auto" w:fill="auto"/>
            <w:noWrap/>
            <w:vAlign w:val="center"/>
            <w:hideMark/>
          </w:tcPr>
          <w:p w14:paraId="6F83380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83" w:type="dxa"/>
            <w:tcBorders>
              <w:top w:val="nil"/>
              <w:left w:val="nil"/>
              <w:bottom w:val="nil"/>
              <w:right w:val="nil"/>
            </w:tcBorders>
            <w:shd w:val="clear" w:color="auto" w:fill="auto"/>
            <w:noWrap/>
            <w:vAlign w:val="center"/>
            <w:hideMark/>
          </w:tcPr>
          <w:p w14:paraId="18090DD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59" w:type="dxa"/>
            <w:tcBorders>
              <w:top w:val="nil"/>
              <w:left w:val="nil"/>
              <w:bottom w:val="nil"/>
              <w:right w:val="single" w:sz="4" w:space="0" w:color="auto"/>
            </w:tcBorders>
            <w:shd w:val="clear" w:color="auto" w:fill="auto"/>
            <w:noWrap/>
            <w:vAlign w:val="center"/>
            <w:hideMark/>
          </w:tcPr>
          <w:p w14:paraId="2E645B27" w14:textId="77777777" w:rsidR="00C26841" w:rsidRPr="00495A66" w:rsidRDefault="00C26841" w:rsidP="003800AC">
            <w:pPr>
              <w:bidi/>
              <w:spacing w:after="0" w:line="240" w:lineRule="auto"/>
              <w:jc w:val="both"/>
              <w:rPr>
                <w:rFonts w:ascii="Arial" w:eastAsia="Times New Roman" w:hAnsi="Arial" w:cs="B Nazanin"/>
                <w:color w:val="000000"/>
              </w:rPr>
            </w:pPr>
          </w:p>
        </w:tc>
      </w:tr>
      <w:tr w:rsidR="00C26841" w:rsidRPr="0009606B" w14:paraId="067F6FBB"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1EF96A04"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6164D3CC"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nil"/>
              <w:right w:val="single" w:sz="4" w:space="0" w:color="auto"/>
            </w:tcBorders>
            <w:shd w:val="clear" w:color="auto" w:fill="auto"/>
            <w:noWrap/>
            <w:vAlign w:val="center"/>
          </w:tcPr>
          <w:p w14:paraId="741E29B9"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bottom w:val="nil"/>
              <w:right w:val="nil"/>
            </w:tcBorders>
            <w:shd w:val="clear" w:color="auto" w:fill="auto"/>
            <w:noWrap/>
            <w:vAlign w:val="center"/>
            <w:hideMark/>
          </w:tcPr>
          <w:p w14:paraId="44339EA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0B599395"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الف: مزد ثابت (حقوق)</w:t>
            </w:r>
            <w:r w:rsidR="00C26841">
              <w:rPr>
                <w:rFonts w:ascii="Arial" w:eastAsia="Times New Roman" w:hAnsi="Arial" w:cs="B Nazanin" w:hint="cs"/>
                <w:color w:val="000000"/>
                <w:rtl/>
              </w:rPr>
              <w:t xml:space="preserve">                 </w:t>
            </w:r>
          </w:p>
        </w:tc>
      </w:tr>
      <w:tr w:rsidR="00C26841" w:rsidRPr="0009606B" w14:paraId="3BF136F8"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61EE200A"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075007F0"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640" w:type="dxa"/>
            <w:tcBorders>
              <w:top w:val="nil"/>
              <w:left w:val="nil"/>
              <w:bottom w:val="nil"/>
              <w:right w:val="nil"/>
            </w:tcBorders>
            <w:shd w:val="clear" w:color="auto" w:fill="auto"/>
            <w:noWrap/>
            <w:vAlign w:val="center"/>
          </w:tcPr>
          <w:p w14:paraId="244D2FAC" w14:textId="77777777" w:rsidR="00C26841" w:rsidRPr="002B434A" w:rsidRDefault="00C26841" w:rsidP="003667CF">
            <w:pPr>
              <w:bidi/>
              <w:spacing w:after="0" w:line="240" w:lineRule="auto"/>
              <w:jc w:val="both"/>
              <w:rPr>
                <w:rFonts w:ascii="Arial" w:eastAsia="Times New Roman" w:hAnsi="Arial" w:cs="Times New Roman"/>
                <w:color w:val="000000"/>
              </w:rPr>
            </w:pPr>
          </w:p>
        </w:tc>
        <w:tc>
          <w:tcPr>
            <w:tcW w:w="941" w:type="dxa"/>
            <w:tcBorders>
              <w:top w:val="nil"/>
              <w:left w:val="nil"/>
              <w:bottom w:val="nil"/>
              <w:right w:val="single" w:sz="4" w:space="0" w:color="auto"/>
            </w:tcBorders>
            <w:shd w:val="clear" w:color="auto" w:fill="auto"/>
            <w:noWrap/>
            <w:vAlign w:val="center"/>
          </w:tcPr>
          <w:p w14:paraId="402A96C7" w14:textId="77777777" w:rsidR="00C26841" w:rsidRPr="00495A66" w:rsidRDefault="00C26841" w:rsidP="000B6AF4">
            <w:pPr>
              <w:bidi/>
              <w:spacing w:after="0" w:line="240" w:lineRule="auto"/>
              <w:jc w:val="both"/>
              <w:rPr>
                <w:rFonts w:ascii="Arial" w:eastAsia="Times New Roman" w:hAnsi="Arial" w:cs="B Nazanin"/>
                <w:color w:val="000000"/>
              </w:rPr>
            </w:pPr>
          </w:p>
        </w:tc>
        <w:tc>
          <w:tcPr>
            <w:tcW w:w="1547" w:type="dxa"/>
            <w:tcBorders>
              <w:top w:val="nil"/>
              <w:left w:val="nil"/>
              <w:bottom w:val="nil"/>
              <w:right w:val="nil"/>
            </w:tcBorders>
            <w:shd w:val="clear" w:color="auto" w:fill="auto"/>
            <w:noWrap/>
            <w:vAlign w:val="center"/>
            <w:hideMark/>
          </w:tcPr>
          <w:p w14:paraId="3CE71A19"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08E107B4"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ب</w:t>
            </w:r>
            <w:r w:rsidR="00C26841" w:rsidRPr="00495A66">
              <w:rPr>
                <w:rFonts w:ascii="Arial" w:eastAsia="Times New Roman" w:hAnsi="Arial" w:cs="B Nazanin" w:hint="cs"/>
                <w:color w:val="000000"/>
                <w:rtl/>
              </w:rPr>
              <w:t>: بن</w:t>
            </w:r>
            <w:r w:rsidR="00C26841">
              <w:rPr>
                <w:rFonts w:ascii="Arial" w:eastAsia="Times New Roman" w:hAnsi="Arial" w:cs="B Nazanin" w:hint="cs"/>
                <w:color w:val="000000"/>
                <w:rtl/>
              </w:rPr>
              <w:t xml:space="preserve">                                             </w:t>
            </w:r>
          </w:p>
        </w:tc>
      </w:tr>
      <w:tr w:rsidR="00C26841" w:rsidRPr="0009606B" w14:paraId="2D22DB13"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2FD692E0"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55CD597D"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nil"/>
              <w:right w:val="single" w:sz="4" w:space="0" w:color="auto"/>
            </w:tcBorders>
            <w:shd w:val="clear" w:color="auto" w:fill="auto"/>
            <w:noWrap/>
            <w:vAlign w:val="center"/>
          </w:tcPr>
          <w:p w14:paraId="41EF0081"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right w:val="nil"/>
            </w:tcBorders>
            <w:shd w:val="clear" w:color="auto" w:fill="auto"/>
            <w:noWrap/>
            <w:vAlign w:val="center"/>
            <w:hideMark/>
          </w:tcPr>
          <w:p w14:paraId="08F32484"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72CC92A6"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پ</w:t>
            </w:r>
            <w:r w:rsidR="00C26841" w:rsidRPr="00495A66">
              <w:rPr>
                <w:rFonts w:ascii="Arial" w:eastAsia="Times New Roman" w:hAnsi="Arial" w:cs="B Nazanin" w:hint="cs"/>
                <w:color w:val="000000"/>
                <w:rtl/>
              </w:rPr>
              <w:t xml:space="preserve">: حق مسکن </w:t>
            </w:r>
            <w:r w:rsidR="00C26841">
              <w:rPr>
                <w:rFonts w:ascii="Arial" w:eastAsia="Times New Roman" w:hAnsi="Arial" w:cs="B Nazanin" w:hint="cs"/>
                <w:color w:val="000000"/>
                <w:rtl/>
              </w:rPr>
              <w:t xml:space="preserve">                                  </w:t>
            </w:r>
          </w:p>
        </w:tc>
      </w:tr>
      <w:tr w:rsidR="00C26841" w:rsidRPr="0009606B" w14:paraId="1E03321B" w14:textId="77777777" w:rsidTr="00656389">
        <w:trPr>
          <w:trHeight w:val="80"/>
        </w:trPr>
        <w:tc>
          <w:tcPr>
            <w:tcW w:w="704" w:type="dxa"/>
            <w:tcBorders>
              <w:top w:val="nil"/>
              <w:left w:val="single" w:sz="4" w:space="0" w:color="auto"/>
              <w:bottom w:val="nil"/>
              <w:right w:val="nil"/>
            </w:tcBorders>
            <w:shd w:val="clear" w:color="auto" w:fill="auto"/>
            <w:noWrap/>
            <w:vAlign w:val="center"/>
          </w:tcPr>
          <w:p w14:paraId="2D3B299E"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single" w:sz="4" w:space="0" w:color="auto"/>
              <w:right w:val="nil"/>
            </w:tcBorders>
            <w:shd w:val="clear" w:color="auto" w:fill="auto"/>
            <w:noWrap/>
            <w:vAlign w:val="center"/>
          </w:tcPr>
          <w:p w14:paraId="51B85156"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single" w:sz="4" w:space="0" w:color="auto"/>
              <w:right w:val="single" w:sz="4" w:space="0" w:color="auto"/>
            </w:tcBorders>
            <w:shd w:val="clear" w:color="auto" w:fill="auto"/>
            <w:noWrap/>
            <w:vAlign w:val="center"/>
          </w:tcPr>
          <w:p w14:paraId="27154043"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bottom w:val="single" w:sz="4" w:space="0" w:color="auto"/>
              <w:right w:val="nil"/>
            </w:tcBorders>
            <w:shd w:val="clear" w:color="auto" w:fill="auto"/>
            <w:noWrap/>
            <w:vAlign w:val="center"/>
            <w:hideMark/>
          </w:tcPr>
          <w:p w14:paraId="754F1304"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single" w:sz="4" w:space="0" w:color="auto"/>
              <w:right w:val="single" w:sz="4" w:space="0" w:color="auto"/>
            </w:tcBorders>
            <w:shd w:val="clear" w:color="auto" w:fill="auto"/>
            <w:noWrap/>
            <w:vAlign w:val="center"/>
            <w:hideMark/>
          </w:tcPr>
          <w:p w14:paraId="759987FF"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r w:rsidR="003667CF">
              <w:rPr>
                <w:rFonts w:ascii="Arial" w:eastAsia="Times New Roman" w:hAnsi="Arial" w:cs="B Nazanin" w:hint="cs"/>
                <w:color w:val="000000"/>
                <w:rtl/>
              </w:rPr>
              <w:t>ت: عائله</w:t>
            </w:r>
            <w:r w:rsidR="003667CF">
              <w:rPr>
                <w:rFonts w:ascii="Arial" w:eastAsia="Times New Roman" w:hAnsi="Arial" w:cs="B Nazanin"/>
                <w:color w:val="000000"/>
                <w:rtl/>
              </w:rPr>
              <w:softHyphen/>
            </w:r>
            <w:r w:rsidRPr="00495A66">
              <w:rPr>
                <w:rFonts w:ascii="Arial" w:eastAsia="Times New Roman" w:hAnsi="Arial" w:cs="B Nazanin" w:hint="cs"/>
                <w:color w:val="000000"/>
                <w:rtl/>
              </w:rPr>
              <w:t>مندی</w:t>
            </w:r>
            <w:r w:rsidR="003667CF">
              <w:rPr>
                <w:rFonts w:ascii="Arial" w:eastAsia="Times New Roman" w:hAnsi="Arial" w:cs="B Nazanin"/>
                <w:color w:val="000000"/>
              </w:rPr>
              <w:t xml:space="preserve">   </w:t>
            </w:r>
            <w:r w:rsidR="003667CF">
              <w:rPr>
                <w:rFonts w:ascii="Arial" w:eastAsia="Times New Roman" w:hAnsi="Arial" w:cs="B Nazanin" w:hint="cs"/>
                <w:color w:val="000000"/>
                <w:rtl/>
                <w:lang w:bidi="fa-IR"/>
              </w:rPr>
              <w:t xml:space="preserve"> (حق اولاد)</w:t>
            </w:r>
            <w:r w:rsidRPr="00495A66">
              <w:rPr>
                <w:rFonts w:ascii="Arial" w:eastAsia="Times New Roman" w:hAnsi="Arial" w:cs="B Nazanin" w:hint="cs"/>
                <w:color w:val="000000"/>
                <w:rtl/>
              </w:rPr>
              <w:t xml:space="preserve"> </w:t>
            </w:r>
            <w:r>
              <w:rPr>
                <w:rFonts w:ascii="Arial" w:eastAsia="Times New Roman" w:hAnsi="Arial" w:cs="B Nazanin" w:hint="cs"/>
                <w:color w:val="000000"/>
                <w:rtl/>
              </w:rPr>
              <w:t xml:space="preserve">                                </w:t>
            </w:r>
          </w:p>
        </w:tc>
      </w:tr>
      <w:tr w:rsidR="00C26841" w:rsidRPr="0009606B" w14:paraId="2AA7FC84" w14:textId="77777777" w:rsidTr="00507C8B">
        <w:trPr>
          <w:trHeight w:val="672"/>
        </w:trPr>
        <w:tc>
          <w:tcPr>
            <w:tcW w:w="101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020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olor w:val="000000"/>
              </w:rPr>
              <w:t> </w:t>
            </w:r>
            <w:r w:rsidR="00B436F5">
              <w:rPr>
                <w:rFonts w:ascii="Times New Roman" w:eastAsia="Times New Roman" w:hAnsi="Times New Roman" w:cs="Times New Roman" w:hint="cs"/>
                <w:color w:val="000000"/>
                <w:rtl/>
              </w:rPr>
              <w:t xml:space="preserve">2- </w:t>
            </w:r>
            <w:r w:rsidRPr="00495A66">
              <w:rPr>
                <w:rFonts w:ascii="Arial" w:eastAsia="Times New Roman" w:hAnsi="Arial" w:cs="B Nazanin" w:hint="cs"/>
                <w:color w:val="000000"/>
                <w:rtl/>
              </w:rPr>
              <w:t>جمع کل حقوق</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و</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مزایا:</w:t>
            </w:r>
            <w:r w:rsidR="00507C8B">
              <w:rPr>
                <w:rFonts w:ascii="Arial" w:eastAsia="Times New Roman" w:hAnsi="Arial" w:cs="B Nazanin" w:hint="cs"/>
                <w:color w:val="000000"/>
                <w:rtl/>
              </w:rPr>
              <w:t xml:space="preserve">  ...........................</w:t>
            </w:r>
            <w:r>
              <w:rPr>
                <w:rFonts w:ascii="Arial" w:eastAsia="Times New Roman" w:hAnsi="Arial" w:cs="B Nazanin" w:hint="cs"/>
                <w:color w:val="000000"/>
                <w:rtl/>
              </w:rPr>
              <w:t xml:space="preserve">.......... </w:t>
            </w:r>
            <w:r w:rsidRPr="0037310E">
              <w:rPr>
                <w:rFonts w:ascii="Arial" w:eastAsia="Times New Roman" w:hAnsi="Arial" w:cs="B Nazanin" w:hint="cs"/>
                <w:b/>
                <w:bCs/>
                <w:i/>
                <w:iCs/>
                <w:color w:val="000000"/>
                <w:rtl/>
              </w:rPr>
              <w:t>ریال /</w:t>
            </w:r>
            <w:r>
              <w:rPr>
                <w:rFonts w:ascii="Arial" w:eastAsia="Times New Roman" w:hAnsi="Arial" w:cs="B Nazanin" w:hint="cs"/>
                <w:b/>
                <w:bCs/>
                <w:i/>
                <w:iCs/>
                <w:color w:val="000000"/>
                <w:rtl/>
              </w:rPr>
              <w:t xml:space="preserve"> </w:t>
            </w:r>
            <w:r w:rsidRPr="0037310E">
              <w:rPr>
                <w:rFonts w:ascii="Arial" w:eastAsia="Times New Roman" w:hAnsi="Arial" w:cs="B Nazanin" w:hint="cs"/>
                <w:b/>
                <w:bCs/>
                <w:i/>
                <w:iCs/>
                <w:color w:val="000000"/>
                <w:rtl/>
              </w:rPr>
              <w:t xml:space="preserve"> به حروف </w:t>
            </w:r>
            <w:r w:rsidR="00102E9C">
              <w:rPr>
                <w:rFonts w:ascii="Arial" w:eastAsia="Times New Roman" w:hAnsi="Arial" w:cs="B Nazanin" w:hint="cs"/>
                <w:b/>
                <w:bCs/>
                <w:i/>
                <w:iCs/>
                <w:color w:val="000000"/>
                <w:rtl/>
              </w:rPr>
              <w:t>.....................................................</w:t>
            </w:r>
          </w:p>
        </w:tc>
      </w:tr>
      <w:tr w:rsidR="00C26841" w:rsidRPr="0009606B" w14:paraId="523634F0" w14:textId="77777777" w:rsidTr="00507C8B">
        <w:trPr>
          <w:trHeight w:val="763"/>
        </w:trPr>
        <w:tc>
          <w:tcPr>
            <w:tcW w:w="1011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98F1C1D" w14:textId="77777777" w:rsidR="00102E9C" w:rsidRPr="00495A66" w:rsidRDefault="00B436F5" w:rsidP="00507C8B">
            <w:pPr>
              <w:bidi/>
              <w:spacing w:after="0" w:line="240" w:lineRule="auto"/>
              <w:jc w:val="both"/>
              <w:rPr>
                <w:rFonts w:ascii="Arial" w:eastAsia="Times New Roman" w:hAnsi="Arial" w:cs="B Nazanin"/>
                <w:color w:val="000000"/>
              </w:rPr>
            </w:pPr>
            <w:r>
              <w:rPr>
                <w:rFonts w:ascii="Arial" w:eastAsia="Times New Roman" w:hAnsi="Arial" w:cs="B Nazanin" w:hint="cs"/>
                <w:color w:val="000000"/>
                <w:rtl/>
              </w:rPr>
              <w:t xml:space="preserve">3- مبلغ </w:t>
            </w:r>
            <w:r w:rsidR="00507C8B">
              <w:rPr>
                <w:rFonts w:ascii="Arial" w:eastAsia="Times New Roman" w:hAnsi="Arial" w:cs="B Nazanin" w:hint="cs"/>
                <w:color w:val="000000"/>
                <w:rtl/>
              </w:rPr>
              <w:t>بالا</w:t>
            </w:r>
            <w:r>
              <w:rPr>
                <w:rFonts w:ascii="Arial" w:eastAsia="Times New Roman" w:hAnsi="Arial" w:cs="B Nazanin" w:hint="cs"/>
                <w:color w:val="000000"/>
                <w:rtl/>
              </w:rPr>
              <w:t>،</w:t>
            </w:r>
            <w:r w:rsidR="00507C8B">
              <w:rPr>
                <w:rFonts w:ascii="Arial" w:eastAsia="Times New Roman" w:hAnsi="Arial" w:cs="B Nazanin" w:hint="cs"/>
                <w:color w:val="000000"/>
                <w:rtl/>
              </w:rPr>
              <w:t xml:space="preserve"> پس از ارائه</w:t>
            </w:r>
            <w:r w:rsidR="00C26841" w:rsidRPr="00495A66">
              <w:rPr>
                <w:rFonts w:ascii="Arial" w:eastAsia="Times New Roman" w:hAnsi="Arial" w:cs="B Nazanin" w:hint="cs"/>
                <w:color w:val="000000"/>
                <w:rtl/>
              </w:rPr>
              <w:t xml:space="preserve"> </w:t>
            </w:r>
            <w:r w:rsidR="00507C8B">
              <w:rPr>
                <w:rFonts w:ascii="Arial" w:eastAsia="Times New Roman" w:hAnsi="Arial" w:cs="B Nazanin" w:hint="cs"/>
                <w:color w:val="000000"/>
                <w:rtl/>
                <w:lang w:bidi="fa-IR"/>
              </w:rPr>
              <w:t xml:space="preserve">گزارش کتبی از سوی کارمند و </w:t>
            </w:r>
            <w:r w:rsidR="00C26841" w:rsidRPr="00495A66">
              <w:rPr>
                <w:rFonts w:ascii="Arial" w:eastAsia="Times New Roman" w:hAnsi="Arial" w:cs="B Nazanin" w:hint="cs"/>
                <w:color w:val="000000"/>
                <w:rtl/>
              </w:rPr>
              <w:t>گواهی انجام امور محوله از طرف سرپرست مرب</w:t>
            </w:r>
            <w:r w:rsidR="000B2C99">
              <w:rPr>
                <w:rFonts w:ascii="Arial" w:eastAsia="Times New Roman" w:hAnsi="Arial" w:cs="B Nazanin" w:hint="cs"/>
                <w:color w:val="000000"/>
                <w:rtl/>
              </w:rPr>
              <w:t>وطه</w:t>
            </w:r>
            <w:r w:rsidR="00507C8B">
              <w:rPr>
                <w:rFonts w:ascii="Arial" w:eastAsia="Times New Roman" w:hAnsi="Arial" w:cs="B Nazanin" w:hint="cs"/>
                <w:color w:val="000000"/>
                <w:rtl/>
              </w:rPr>
              <w:t xml:space="preserve"> و کسر حق</w:t>
            </w:r>
            <w:r w:rsidR="00C26841" w:rsidRPr="00495A66">
              <w:rPr>
                <w:rFonts w:ascii="Arial" w:eastAsia="Times New Roman" w:hAnsi="Arial" w:cs="B Nazanin" w:hint="cs"/>
                <w:color w:val="000000"/>
                <w:rtl/>
              </w:rPr>
              <w:t xml:space="preserve"> بیمه و مالیات</w:t>
            </w:r>
            <w:r w:rsidR="000B2C99">
              <w:rPr>
                <w:rFonts w:ascii="Arial" w:eastAsia="Times New Roman" w:hAnsi="Arial" w:cs="B Nazanin" w:hint="cs"/>
                <w:color w:val="000000"/>
                <w:rtl/>
              </w:rPr>
              <w:t xml:space="preserve"> و سایر کسور قانونی سهم کارگر در پایان هر ماه </w:t>
            </w:r>
            <w:r w:rsidR="00507C8B">
              <w:rPr>
                <w:rFonts w:ascii="Arial" w:eastAsia="Times New Roman" w:hAnsi="Arial" w:cs="B Nazanin" w:hint="cs"/>
                <w:color w:val="000000"/>
                <w:rtl/>
              </w:rPr>
              <w:t>پرداخت خواهد گردید</w:t>
            </w:r>
            <w:r w:rsidR="00C26841" w:rsidRPr="00495A66">
              <w:rPr>
                <w:rFonts w:ascii="Arial" w:eastAsia="Times New Roman" w:hAnsi="Arial" w:cs="B Nazanin" w:hint="cs"/>
                <w:color w:val="000000"/>
                <w:rtl/>
              </w:rPr>
              <w:t>.</w:t>
            </w:r>
          </w:p>
        </w:tc>
      </w:tr>
    </w:tbl>
    <w:p w14:paraId="493EC005" w14:textId="3E495767" w:rsidR="00656389" w:rsidRDefault="00656389" w:rsidP="00656389">
      <w:pPr>
        <w:bidi/>
        <w:spacing w:after="0" w:line="21" w:lineRule="atLeast"/>
        <w:rPr>
          <w:rFonts w:cs="B Nazanin"/>
          <w:lang w:bidi="fa-IR"/>
        </w:rPr>
      </w:pPr>
    </w:p>
    <w:p w14:paraId="07594C9F" w14:textId="77777777" w:rsidR="00656389" w:rsidRDefault="00656389" w:rsidP="00656389">
      <w:pPr>
        <w:bidi/>
        <w:spacing w:after="0" w:line="21" w:lineRule="atLeast"/>
        <w:rPr>
          <w:rFonts w:cs="B Nazanin"/>
          <w:rtl/>
          <w:lang w:bidi="fa-IR"/>
        </w:rPr>
      </w:pPr>
    </w:p>
    <w:p w14:paraId="07DD2A36" w14:textId="77777777" w:rsidR="00507C8B" w:rsidRPr="00507C8B" w:rsidRDefault="00507C8B" w:rsidP="00507C8B">
      <w:pPr>
        <w:bidi/>
        <w:spacing w:after="0" w:line="21" w:lineRule="atLeast"/>
        <w:rPr>
          <w:rFonts w:cs="B Nazanin"/>
          <w:b/>
          <w:bCs/>
          <w:rtl/>
          <w:lang w:bidi="fa-IR"/>
        </w:rPr>
      </w:pPr>
      <w:r w:rsidRPr="00507C8B">
        <w:rPr>
          <w:rFonts w:cs="B Nazanin" w:hint="cs"/>
          <w:b/>
          <w:bCs/>
          <w:rtl/>
          <w:lang w:bidi="fa-IR"/>
        </w:rPr>
        <w:t>ماده 3- موضوع قرارداد</w:t>
      </w:r>
    </w:p>
    <w:p w14:paraId="4AA900CE" w14:textId="77777777" w:rsidR="00507C8B" w:rsidRDefault="00507C8B" w:rsidP="00507C8B">
      <w:pPr>
        <w:bidi/>
        <w:spacing w:after="0" w:line="21" w:lineRule="atLeast"/>
        <w:rPr>
          <w:rFonts w:cs="B Nazanin"/>
          <w:rtl/>
          <w:lang w:bidi="fa-IR"/>
        </w:rPr>
      </w:pPr>
      <w:r>
        <w:rPr>
          <w:rFonts w:cs="B Nazanin" w:hint="cs"/>
          <w:rtl/>
          <w:lang w:bidi="fa-IR"/>
        </w:rPr>
        <w:t>انجام کلیه امور محوله از سوی کارفرما در چهارچوب قرارداد حاضر و طبق شرح وظایف پیوست قرارداد</w:t>
      </w:r>
      <w:r w:rsidR="003800AC">
        <w:rPr>
          <w:rFonts w:cs="B Nazanin" w:hint="cs"/>
          <w:rtl/>
          <w:lang w:bidi="fa-IR"/>
        </w:rPr>
        <w:t>.</w:t>
      </w:r>
    </w:p>
    <w:p w14:paraId="5090B899" w14:textId="77777777" w:rsidR="00102E9C" w:rsidRPr="00801875" w:rsidRDefault="00102E9C" w:rsidP="00050BCE">
      <w:pPr>
        <w:bidi/>
        <w:spacing w:after="0" w:line="21" w:lineRule="atLeast"/>
        <w:rPr>
          <w:rFonts w:cs="B Nazanin"/>
          <w:b/>
          <w:bCs/>
          <w:rtl/>
          <w:lang w:bidi="fa-IR"/>
        </w:rPr>
      </w:pPr>
      <w:r w:rsidRPr="00801875">
        <w:rPr>
          <w:rFonts w:cs="B Nazanin" w:hint="cs"/>
          <w:b/>
          <w:bCs/>
          <w:rtl/>
          <w:lang w:bidi="fa-IR"/>
        </w:rPr>
        <w:t>ماده 4- محل انجام کار</w:t>
      </w:r>
    </w:p>
    <w:p w14:paraId="5B06B6A6" w14:textId="77777777" w:rsidR="00102E9C" w:rsidRDefault="00102E9C" w:rsidP="00050BCE">
      <w:pPr>
        <w:bidi/>
        <w:spacing w:after="0" w:line="21" w:lineRule="atLeast"/>
        <w:rPr>
          <w:rFonts w:cs="B Nazanin"/>
          <w:rtl/>
          <w:lang w:bidi="fa-IR"/>
        </w:rPr>
      </w:pPr>
      <w:r>
        <w:rPr>
          <w:rFonts w:cs="B Nazanin" w:hint="cs"/>
          <w:rtl/>
          <w:lang w:bidi="fa-IR"/>
        </w:rPr>
        <w:t>محل انجام کار ................................................ می باشد که تغییر آن توسط</w:t>
      </w:r>
      <w:r w:rsidR="007100F8">
        <w:rPr>
          <w:rFonts w:cs="B Nazanin" w:hint="cs"/>
          <w:rtl/>
          <w:lang w:bidi="fa-IR"/>
        </w:rPr>
        <w:t xml:space="preserve"> کارفرما ممکن و مورد قبول </w:t>
      </w:r>
      <w:r w:rsidR="00507C8B">
        <w:rPr>
          <w:rFonts w:cs="B Nazanin" w:hint="cs"/>
          <w:rtl/>
          <w:lang w:bidi="fa-IR"/>
        </w:rPr>
        <w:t>کارمند می</w:t>
      </w:r>
      <w:r w:rsidR="00507C8B">
        <w:rPr>
          <w:rFonts w:cs="B Nazanin"/>
          <w:rtl/>
          <w:lang w:bidi="fa-IR"/>
        </w:rPr>
        <w:softHyphen/>
      </w:r>
      <w:r>
        <w:rPr>
          <w:rFonts w:cs="B Nazanin" w:hint="cs"/>
          <w:rtl/>
          <w:lang w:bidi="fa-IR"/>
        </w:rPr>
        <w:t>باشد.</w:t>
      </w:r>
    </w:p>
    <w:p w14:paraId="2B99DBD1" w14:textId="77777777" w:rsidR="00102E9C" w:rsidRPr="00801875" w:rsidRDefault="00102E9C" w:rsidP="00050BCE">
      <w:pPr>
        <w:bidi/>
        <w:spacing w:after="0" w:line="21" w:lineRule="atLeast"/>
        <w:rPr>
          <w:rFonts w:cs="B Nazanin"/>
          <w:b/>
          <w:bCs/>
          <w:rtl/>
          <w:lang w:bidi="fa-IR"/>
        </w:rPr>
      </w:pPr>
      <w:r w:rsidRPr="00801875">
        <w:rPr>
          <w:rFonts w:cs="B Nazanin" w:hint="cs"/>
          <w:b/>
          <w:bCs/>
          <w:rtl/>
          <w:lang w:bidi="fa-IR"/>
        </w:rPr>
        <w:t>ماده 5- مدت قرارداد</w:t>
      </w:r>
    </w:p>
    <w:p w14:paraId="4892AEC7" w14:textId="77777777" w:rsidR="00102E9C" w:rsidRDefault="00E023B4" w:rsidP="00050BCE">
      <w:pPr>
        <w:bidi/>
        <w:spacing w:after="0" w:line="21" w:lineRule="atLeast"/>
        <w:rPr>
          <w:rFonts w:cs="B Nazanin"/>
          <w:rtl/>
          <w:lang w:bidi="fa-IR"/>
        </w:rPr>
      </w:pPr>
      <w:r>
        <w:rPr>
          <w:rFonts w:cs="B Nazanin" w:hint="cs"/>
          <w:rtl/>
          <w:lang w:bidi="fa-IR"/>
        </w:rPr>
        <w:t xml:space="preserve">1/5- </w:t>
      </w:r>
      <w:r w:rsidR="00102E9C">
        <w:rPr>
          <w:rFonts w:cs="B Nazanin" w:hint="cs"/>
          <w:rtl/>
          <w:lang w:bidi="fa-IR"/>
        </w:rPr>
        <w:t>مدت این قرارداد ..........................</w:t>
      </w:r>
      <w:r w:rsidR="00507C8B">
        <w:rPr>
          <w:rFonts w:cs="B Nazanin" w:hint="cs"/>
          <w:rtl/>
          <w:lang w:bidi="fa-IR"/>
        </w:rPr>
        <w:t>......... از تاریخ انعقاد آن می</w:t>
      </w:r>
      <w:r w:rsidR="00507C8B">
        <w:rPr>
          <w:rFonts w:cs="B Nazanin"/>
          <w:rtl/>
          <w:lang w:bidi="fa-IR"/>
        </w:rPr>
        <w:softHyphen/>
      </w:r>
      <w:r w:rsidR="00102E9C">
        <w:rPr>
          <w:rFonts w:cs="B Nazanin" w:hint="cs"/>
          <w:rtl/>
          <w:lang w:bidi="fa-IR"/>
        </w:rPr>
        <w:t>باشد.</w:t>
      </w:r>
    </w:p>
    <w:p w14:paraId="3E47D791" w14:textId="77777777" w:rsidR="00102E9C" w:rsidRDefault="00F37C00" w:rsidP="00050BCE">
      <w:pPr>
        <w:bidi/>
        <w:spacing w:after="0" w:line="21" w:lineRule="atLeast"/>
        <w:rPr>
          <w:rFonts w:cs="B Nazanin"/>
          <w:rtl/>
          <w:lang w:bidi="fa-IR"/>
        </w:rPr>
      </w:pPr>
      <w:r>
        <w:rPr>
          <w:rFonts w:cs="B Nazanin" w:hint="cs"/>
          <w:rtl/>
          <w:lang w:bidi="fa-IR"/>
        </w:rPr>
        <w:t>2</w:t>
      </w:r>
      <w:r w:rsidR="00B436F5">
        <w:rPr>
          <w:rFonts w:cs="B Nazanin" w:hint="cs"/>
          <w:rtl/>
          <w:lang w:bidi="fa-IR"/>
        </w:rPr>
        <w:t>/5</w:t>
      </w:r>
      <w:r w:rsidR="00102E9C">
        <w:rPr>
          <w:rFonts w:cs="B Nazanin" w:hint="cs"/>
          <w:rtl/>
          <w:lang w:bidi="fa-IR"/>
        </w:rPr>
        <w:t>- با اتمام مدت قرارداد، رابطه کاری</w:t>
      </w:r>
      <w:r w:rsidR="00801875">
        <w:rPr>
          <w:rFonts w:cs="B Nazanin" w:hint="cs"/>
          <w:rtl/>
          <w:lang w:bidi="fa-IR"/>
        </w:rPr>
        <w:t xml:space="preserve"> طرفین منحل شده و کارفرما هیچ تعهدی جهت استخدام کارمند ندارد.</w:t>
      </w:r>
    </w:p>
    <w:p w14:paraId="6525B642" w14:textId="77777777" w:rsidR="00801875" w:rsidRDefault="00F37C00" w:rsidP="00050BCE">
      <w:pPr>
        <w:bidi/>
        <w:spacing w:after="0" w:line="21" w:lineRule="atLeast"/>
        <w:rPr>
          <w:rFonts w:cs="B Nazanin"/>
          <w:rtl/>
          <w:lang w:bidi="fa-IR"/>
        </w:rPr>
      </w:pPr>
      <w:r>
        <w:rPr>
          <w:rFonts w:cs="B Nazanin" w:hint="cs"/>
          <w:rtl/>
          <w:lang w:bidi="fa-IR"/>
        </w:rPr>
        <w:t>3</w:t>
      </w:r>
      <w:r w:rsidR="00B436F5">
        <w:rPr>
          <w:rFonts w:cs="B Nazanin" w:hint="cs"/>
          <w:rtl/>
          <w:lang w:bidi="fa-IR"/>
        </w:rPr>
        <w:t>/5</w:t>
      </w:r>
      <w:r w:rsidR="00801875">
        <w:rPr>
          <w:rFonts w:cs="B Nazanin" w:hint="cs"/>
          <w:rtl/>
          <w:lang w:bidi="fa-IR"/>
        </w:rPr>
        <w:t>- مدت مذ</w:t>
      </w:r>
      <w:r w:rsidR="005F098F">
        <w:rPr>
          <w:rFonts w:cs="B Nazanin" w:hint="cs"/>
          <w:rtl/>
          <w:lang w:bidi="fa-IR"/>
        </w:rPr>
        <w:t xml:space="preserve">کور </w:t>
      </w:r>
      <w:r w:rsidR="00B436F5">
        <w:rPr>
          <w:rFonts w:cs="B Nazanin" w:hint="cs"/>
          <w:rtl/>
          <w:lang w:bidi="fa-IR"/>
        </w:rPr>
        <w:t>با توافق</w:t>
      </w:r>
      <w:r w:rsidR="00306246">
        <w:rPr>
          <w:rFonts w:cs="B Nazanin" w:hint="cs"/>
          <w:rtl/>
          <w:lang w:bidi="fa-IR"/>
        </w:rPr>
        <w:t xml:space="preserve"> کتبی</w:t>
      </w:r>
      <w:r w:rsidR="00B436F5">
        <w:rPr>
          <w:rFonts w:cs="B Nazanin" w:hint="cs"/>
          <w:rtl/>
          <w:lang w:bidi="fa-IR"/>
        </w:rPr>
        <w:t xml:space="preserve"> طرفین قابل تمدید است</w:t>
      </w:r>
      <w:r w:rsidR="00801875">
        <w:rPr>
          <w:rFonts w:cs="B Nazanin" w:hint="cs"/>
          <w:rtl/>
          <w:lang w:bidi="fa-IR"/>
        </w:rPr>
        <w:t>.</w:t>
      </w:r>
    </w:p>
    <w:p w14:paraId="72CDE0FC" w14:textId="77777777" w:rsidR="00801875" w:rsidRDefault="00801875" w:rsidP="00050BCE">
      <w:pPr>
        <w:bidi/>
        <w:spacing w:after="0" w:line="21" w:lineRule="atLeast"/>
        <w:rPr>
          <w:rFonts w:cs="B Nazanin"/>
          <w:b/>
          <w:bCs/>
          <w:rtl/>
          <w:lang w:bidi="fa-IR"/>
        </w:rPr>
      </w:pPr>
      <w:r w:rsidRPr="00801875">
        <w:rPr>
          <w:rFonts w:cs="B Nazanin" w:hint="cs"/>
          <w:b/>
          <w:bCs/>
          <w:rtl/>
          <w:lang w:bidi="fa-IR"/>
        </w:rPr>
        <w:t>ما</w:t>
      </w:r>
      <w:r w:rsidR="00F37C00">
        <w:rPr>
          <w:rFonts w:cs="B Nazanin" w:hint="cs"/>
          <w:b/>
          <w:bCs/>
          <w:rtl/>
          <w:lang w:bidi="fa-IR"/>
        </w:rPr>
        <w:t>ده 6- ساعت کار، تعطیلات و مرخصی</w:t>
      </w:r>
      <w:r w:rsidR="00F37C00">
        <w:rPr>
          <w:rFonts w:cs="B Nazanin"/>
          <w:b/>
          <w:bCs/>
          <w:rtl/>
          <w:lang w:bidi="fa-IR"/>
        </w:rPr>
        <w:softHyphen/>
      </w:r>
      <w:r w:rsidRPr="00801875">
        <w:rPr>
          <w:rFonts w:cs="B Nazanin" w:hint="cs"/>
          <w:b/>
          <w:bCs/>
          <w:rtl/>
          <w:lang w:bidi="fa-IR"/>
        </w:rPr>
        <w:t>ها</w:t>
      </w:r>
    </w:p>
    <w:p w14:paraId="5F3D09AC" w14:textId="77777777" w:rsidR="00801875" w:rsidRPr="00801875" w:rsidRDefault="00B436F5" w:rsidP="00E305BC">
      <w:pPr>
        <w:bidi/>
        <w:spacing w:after="0" w:line="21" w:lineRule="atLeast"/>
        <w:jc w:val="both"/>
        <w:rPr>
          <w:rFonts w:cs="B Nazanin"/>
          <w:rtl/>
          <w:lang w:bidi="fa-IR"/>
        </w:rPr>
      </w:pPr>
      <w:r>
        <w:rPr>
          <w:rFonts w:cs="B Nazanin" w:hint="cs"/>
          <w:rtl/>
          <w:lang w:bidi="fa-IR"/>
        </w:rPr>
        <w:t xml:space="preserve">1/6- </w:t>
      </w:r>
      <w:r w:rsidR="00801875">
        <w:rPr>
          <w:rFonts w:cs="B Nazanin" w:hint="cs"/>
          <w:rtl/>
          <w:lang w:bidi="fa-IR"/>
        </w:rPr>
        <w:t>ساعت کار، تعطیلات و مرخصی ها تابع قانون کار می باشد که بر این اساس مدت ساعت کار کارمند 44</w:t>
      </w:r>
      <w:r w:rsidR="00F37C00">
        <w:rPr>
          <w:rFonts w:cs="B Nazanin" w:hint="cs"/>
          <w:rtl/>
          <w:lang w:bidi="fa-IR"/>
        </w:rPr>
        <w:t xml:space="preserve"> ساعت در هفته بوده و روز جمعه و</w:t>
      </w:r>
      <w:r w:rsidR="00801875">
        <w:rPr>
          <w:rFonts w:cs="B Nazanin" w:hint="cs"/>
          <w:rtl/>
          <w:lang w:bidi="fa-IR"/>
        </w:rPr>
        <w:t xml:space="preserve"> تعطیلات رسمی</w:t>
      </w:r>
      <w:r w:rsidR="00100992">
        <w:rPr>
          <w:rFonts w:cs="B Nazanin" w:hint="cs"/>
          <w:rtl/>
          <w:lang w:bidi="fa-IR"/>
        </w:rPr>
        <w:t>،</w:t>
      </w:r>
      <w:r w:rsidR="00F37C00">
        <w:rPr>
          <w:rFonts w:cs="B Nazanin" w:hint="cs"/>
          <w:rtl/>
          <w:lang w:bidi="fa-IR"/>
        </w:rPr>
        <w:t xml:space="preserve"> جزء تعطیلات کارمند محسوب می</w:t>
      </w:r>
      <w:r w:rsidR="00F37C00">
        <w:rPr>
          <w:rFonts w:cs="B Nazanin"/>
          <w:rtl/>
          <w:lang w:bidi="fa-IR"/>
        </w:rPr>
        <w:softHyphen/>
      </w:r>
      <w:r w:rsidR="00F37C00">
        <w:rPr>
          <w:rFonts w:cs="B Nazanin" w:hint="cs"/>
          <w:rtl/>
          <w:lang w:bidi="fa-IR"/>
        </w:rPr>
        <w:t>شود و میزان مرخصی</w:t>
      </w:r>
      <w:r w:rsidR="00F37C00">
        <w:rPr>
          <w:rFonts w:cs="B Nazanin"/>
          <w:rtl/>
          <w:lang w:bidi="fa-IR"/>
        </w:rPr>
        <w:softHyphen/>
      </w:r>
      <w:r w:rsidR="003D1DE3">
        <w:rPr>
          <w:rFonts w:cs="B Nazanin" w:hint="cs"/>
          <w:rtl/>
          <w:lang w:bidi="fa-IR"/>
        </w:rPr>
        <w:t xml:space="preserve">های وی به نسبت مدت قرارداد خواهد </w:t>
      </w:r>
      <w:r w:rsidR="00E305BC">
        <w:rPr>
          <w:rFonts w:cs="B Nazanin" w:hint="cs"/>
          <w:rtl/>
          <w:lang w:bidi="fa-IR"/>
        </w:rPr>
        <w:t>بود که تعداد آن، با</w:t>
      </w:r>
      <w:r w:rsidR="00AF25AF">
        <w:rPr>
          <w:rFonts w:cs="B Nazanin" w:hint="cs"/>
          <w:rtl/>
          <w:lang w:bidi="fa-IR"/>
        </w:rPr>
        <w:t xml:space="preserve"> احتساب چهار روز جمعه، حداکثر سی</w:t>
      </w:r>
      <w:r w:rsidR="00E305BC">
        <w:rPr>
          <w:rFonts w:cs="B Nazanin" w:hint="cs"/>
          <w:rtl/>
          <w:lang w:bidi="fa-IR"/>
        </w:rPr>
        <w:t xml:space="preserve"> </w:t>
      </w:r>
      <w:r w:rsidR="00310037">
        <w:rPr>
          <w:rFonts w:cs="B Nazanin" w:hint="cs"/>
          <w:rtl/>
          <w:lang w:bidi="fa-IR"/>
        </w:rPr>
        <w:t>روز</w:t>
      </w:r>
      <w:r w:rsidR="003D1DE3">
        <w:rPr>
          <w:rFonts w:cs="B Nazanin" w:hint="cs"/>
          <w:rtl/>
          <w:lang w:bidi="fa-IR"/>
        </w:rPr>
        <w:t xml:space="preserve"> برای یک سال نخواهد بود.</w:t>
      </w:r>
    </w:p>
    <w:p w14:paraId="43A8FB81" w14:textId="77777777" w:rsidR="00885545" w:rsidRDefault="00B436F5" w:rsidP="00050BCE">
      <w:pPr>
        <w:bidi/>
        <w:spacing w:after="0" w:line="21" w:lineRule="atLeast"/>
        <w:rPr>
          <w:rFonts w:cs="B Nazanin"/>
          <w:lang w:bidi="fa-IR"/>
        </w:rPr>
      </w:pPr>
      <w:r>
        <w:rPr>
          <w:rFonts w:cs="B Nazanin" w:hint="cs"/>
          <w:rtl/>
          <w:lang w:bidi="fa-IR"/>
        </w:rPr>
        <w:t xml:space="preserve">2/6- </w:t>
      </w:r>
      <w:r w:rsidR="003D1DE3">
        <w:rPr>
          <w:rFonts w:cs="B Nazanin" w:hint="cs"/>
          <w:rtl/>
          <w:lang w:bidi="fa-IR"/>
        </w:rPr>
        <w:t>کار</w:t>
      </w:r>
      <w:r w:rsidR="00E305BC">
        <w:rPr>
          <w:rFonts w:cs="B Nazanin" w:hint="cs"/>
          <w:rtl/>
          <w:lang w:bidi="fa-IR"/>
        </w:rPr>
        <w:t>مند موافقت می</w:t>
      </w:r>
      <w:r w:rsidR="00E305BC">
        <w:rPr>
          <w:rFonts w:cs="B Nazanin"/>
          <w:rtl/>
          <w:lang w:bidi="fa-IR"/>
        </w:rPr>
        <w:softHyphen/>
      </w:r>
      <w:r w:rsidR="003D1DE3">
        <w:rPr>
          <w:rFonts w:cs="B Nazanin" w:hint="cs"/>
          <w:rtl/>
          <w:lang w:bidi="fa-IR"/>
        </w:rPr>
        <w:t>نماید که در صورت درخواست نیاز کارفرما، در روز تعطیل حاضر شده و به جای آن روز با توافق، روز دیگری جایگزین گردد که آ</w:t>
      </w:r>
      <w:r w:rsidR="00E305BC">
        <w:rPr>
          <w:rFonts w:cs="B Nazanin" w:hint="cs"/>
          <w:rtl/>
          <w:lang w:bidi="fa-IR"/>
        </w:rPr>
        <w:t>ن روز در حکم روز تعطیل محسوب می</w:t>
      </w:r>
      <w:r w:rsidR="00E305BC">
        <w:rPr>
          <w:rFonts w:cs="B Nazanin"/>
          <w:rtl/>
          <w:lang w:bidi="fa-IR"/>
        </w:rPr>
        <w:softHyphen/>
      </w:r>
      <w:r w:rsidR="003D1DE3">
        <w:rPr>
          <w:rFonts w:cs="B Nazanin" w:hint="cs"/>
          <w:rtl/>
          <w:lang w:bidi="fa-IR"/>
        </w:rPr>
        <w:t>گردد.</w:t>
      </w:r>
    </w:p>
    <w:p w14:paraId="44C54C8B" w14:textId="77777777" w:rsidR="00A81177" w:rsidRPr="00A81177" w:rsidRDefault="00B436F5" w:rsidP="00E305BC">
      <w:pPr>
        <w:bidi/>
        <w:spacing w:after="0" w:line="21" w:lineRule="atLeast"/>
        <w:rPr>
          <w:rFonts w:cs="B Nazanin"/>
          <w:lang w:bidi="fa-IR"/>
        </w:rPr>
      </w:pPr>
      <w:r w:rsidRPr="00A81177">
        <w:rPr>
          <w:rFonts w:cs="B Nazanin" w:hint="cs"/>
          <w:rtl/>
          <w:lang w:bidi="fa-IR"/>
        </w:rPr>
        <w:t>3/6</w:t>
      </w:r>
      <w:r w:rsidR="00960637" w:rsidRPr="00A81177">
        <w:rPr>
          <w:rFonts w:cs="B Nazanin" w:hint="cs"/>
          <w:rtl/>
          <w:lang w:bidi="fa-IR"/>
        </w:rPr>
        <w:t xml:space="preserve">- </w:t>
      </w:r>
      <w:r w:rsidR="00E305BC">
        <w:rPr>
          <w:rFonts w:cs="B Nazanin" w:hint="cs"/>
          <w:rtl/>
          <w:lang w:bidi="fa-IR"/>
        </w:rPr>
        <w:t>استفاده از مرخصی طبق آیین</w:t>
      </w:r>
      <w:r w:rsidR="00E305BC">
        <w:rPr>
          <w:rFonts w:cs="B Nazanin"/>
          <w:rtl/>
          <w:lang w:bidi="fa-IR"/>
        </w:rPr>
        <w:softHyphen/>
      </w:r>
      <w:r w:rsidR="00A81177">
        <w:rPr>
          <w:rFonts w:cs="B Nazanin" w:hint="cs"/>
          <w:rtl/>
          <w:lang w:bidi="fa-IR"/>
        </w:rPr>
        <w:t xml:space="preserve">نامه داخلی </w:t>
      </w:r>
      <w:r w:rsidR="00E305BC">
        <w:rPr>
          <w:rFonts w:cs="B Nazanin" w:hint="cs"/>
          <w:rtl/>
          <w:lang w:bidi="fa-IR"/>
        </w:rPr>
        <w:t>کارفرما</w:t>
      </w:r>
      <w:r w:rsidR="00A81177">
        <w:rPr>
          <w:rFonts w:cs="B Nazanin" w:hint="cs"/>
          <w:rtl/>
          <w:lang w:bidi="fa-IR"/>
        </w:rPr>
        <w:t>، با درخواست کتبی کارمند و پس از موافقت کتب</w:t>
      </w:r>
      <w:r w:rsidR="00A56841">
        <w:rPr>
          <w:rFonts w:cs="B Nazanin" w:hint="cs"/>
          <w:rtl/>
          <w:lang w:bidi="fa-IR"/>
        </w:rPr>
        <w:t>ی</w:t>
      </w:r>
      <w:r w:rsidR="00E305BC">
        <w:rPr>
          <w:rFonts w:cs="B Nazanin" w:hint="cs"/>
          <w:rtl/>
          <w:lang w:bidi="fa-IR"/>
        </w:rPr>
        <w:t xml:space="preserve"> کارفرما ممکن می</w:t>
      </w:r>
      <w:r w:rsidR="00E305BC">
        <w:rPr>
          <w:rFonts w:cs="B Nazanin"/>
          <w:rtl/>
          <w:lang w:bidi="fa-IR"/>
        </w:rPr>
        <w:softHyphen/>
      </w:r>
      <w:r w:rsidR="00A56841">
        <w:rPr>
          <w:rFonts w:cs="B Nazanin" w:hint="cs"/>
          <w:rtl/>
          <w:lang w:bidi="fa-IR"/>
        </w:rPr>
        <w:t>باشد</w:t>
      </w:r>
      <w:r w:rsidR="005F098F">
        <w:rPr>
          <w:rFonts w:cs="B Nazanin" w:hint="cs"/>
          <w:rtl/>
          <w:lang w:bidi="fa-IR"/>
        </w:rPr>
        <w:t>.</w:t>
      </w:r>
    </w:p>
    <w:p w14:paraId="601651AD" w14:textId="77777777" w:rsidR="00960637" w:rsidRPr="00B436F5" w:rsidRDefault="00960637" w:rsidP="00050BCE">
      <w:pPr>
        <w:bidi/>
        <w:spacing w:after="0" w:line="21" w:lineRule="atLeast"/>
        <w:jc w:val="both"/>
        <w:rPr>
          <w:rFonts w:cs="B Nazanin"/>
          <w:b/>
          <w:bCs/>
          <w:rtl/>
          <w:lang w:bidi="fa-IR"/>
        </w:rPr>
      </w:pPr>
      <w:r w:rsidRPr="00B436F5">
        <w:rPr>
          <w:rFonts w:cs="B Nazanin" w:hint="cs"/>
          <w:b/>
          <w:bCs/>
          <w:rtl/>
          <w:lang w:bidi="fa-IR"/>
        </w:rPr>
        <w:t xml:space="preserve">ماده 7- </w:t>
      </w:r>
      <w:r w:rsidR="00E023B4" w:rsidRPr="00B436F5">
        <w:rPr>
          <w:rFonts w:cs="B Nazanin" w:hint="cs"/>
          <w:b/>
          <w:bCs/>
          <w:rtl/>
          <w:lang w:bidi="fa-IR"/>
        </w:rPr>
        <w:t>تعهدات کارفرما</w:t>
      </w:r>
    </w:p>
    <w:p w14:paraId="53484A3D" w14:textId="77777777" w:rsidR="00E023B4" w:rsidRDefault="00B436F5" w:rsidP="00050BCE">
      <w:pPr>
        <w:bidi/>
        <w:spacing w:after="0" w:line="21" w:lineRule="atLeast"/>
        <w:rPr>
          <w:rFonts w:cs="B Nazanin"/>
          <w:rtl/>
          <w:lang w:bidi="fa-IR"/>
        </w:rPr>
      </w:pPr>
      <w:r>
        <w:rPr>
          <w:rFonts w:cs="B Nazanin" w:hint="cs"/>
          <w:rtl/>
          <w:lang w:bidi="fa-IR"/>
        </w:rPr>
        <w:t>1/7- کارفرما مت</w:t>
      </w:r>
      <w:r w:rsidR="00DC4577">
        <w:rPr>
          <w:rFonts w:cs="B Nazanin" w:hint="cs"/>
          <w:rtl/>
          <w:lang w:bidi="fa-IR"/>
        </w:rPr>
        <w:t>ع</w:t>
      </w:r>
      <w:r>
        <w:rPr>
          <w:rFonts w:cs="B Nazanin" w:hint="cs"/>
          <w:rtl/>
          <w:lang w:bidi="fa-IR"/>
        </w:rPr>
        <w:t>هد است که حقوق</w:t>
      </w:r>
      <w:r w:rsidR="00E305BC">
        <w:rPr>
          <w:rFonts w:cs="B Nazanin" w:hint="cs"/>
          <w:rtl/>
          <w:lang w:bidi="fa-IR"/>
        </w:rPr>
        <w:t xml:space="preserve"> و مزایای</w:t>
      </w:r>
      <w:r>
        <w:rPr>
          <w:rFonts w:cs="B Nazanin" w:hint="cs"/>
          <w:rtl/>
          <w:lang w:bidi="fa-IR"/>
        </w:rPr>
        <w:t xml:space="preserve"> کارمند را بر اساس ماده 2 قرارداد</w:t>
      </w:r>
      <w:r w:rsidR="00660104">
        <w:rPr>
          <w:rFonts w:cs="B Nazanin" w:hint="cs"/>
          <w:rtl/>
          <w:lang w:bidi="fa-IR"/>
        </w:rPr>
        <w:t>،</w:t>
      </w:r>
      <w:r>
        <w:rPr>
          <w:rFonts w:cs="B Nazanin" w:hint="cs"/>
          <w:rtl/>
          <w:lang w:bidi="fa-IR"/>
        </w:rPr>
        <w:t xml:space="preserve"> پرداخت نماید.</w:t>
      </w:r>
    </w:p>
    <w:p w14:paraId="1754F1AF" w14:textId="77777777" w:rsidR="00B436F5" w:rsidRDefault="00B436F5" w:rsidP="00E305BC">
      <w:pPr>
        <w:bidi/>
        <w:spacing w:after="0" w:line="21" w:lineRule="atLeast"/>
        <w:jc w:val="both"/>
        <w:rPr>
          <w:rFonts w:cs="B Nazanin"/>
          <w:rtl/>
          <w:lang w:bidi="fa-IR"/>
        </w:rPr>
      </w:pPr>
      <w:r>
        <w:rPr>
          <w:rFonts w:cs="B Nazanin" w:hint="cs"/>
          <w:rtl/>
          <w:lang w:bidi="fa-IR"/>
        </w:rPr>
        <w:t xml:space="preserve">2/7- </w:t>
      </w:r>
      <w:r w:rsidR="00E305BC">
        <w:rPr>
          <w:rFonts w:cs="B Nazanin" w:hint="cs"/>
          <w:rtl/>
          <w:lang w:bidi="fa-IR"/>
        </w:rPr>
        <w:t xml:space="preserve">کارفرما متعهد است وفق قانون کار، کارمند را نزد سازمان تامین اجتماعی بیمه کند؛ </w:t>
      </w:r>
      <w:r w:rsidRPr="00495A66">
        <w:rPr>
          <w:rFonts w:cs="B Nazanin" w:hint="cs"/>
          <w:rtl/>
          <w:lang w:bidi="fa-IR"/>
        </w:rPr>
        <w:t>کارمند از</w:t>
      </w:r>
      <w:r>
        <w:rPr>
          <w:rFonts w:cs="B Nazanin" w:hint="cs"/>
          <w:rtl/>
          <w:lang w:bidi="fa-IR"/>
        </w:rPr>
        <w:t xml:space="preserve"> </w:t>
      </w:r>
      <w:r w:rsidRPr="00495A66">
        <w:rPr>
          <w:rFonts w:cs="B Nazanin" w:hint="cs"/>
          <w:rtl/>
          <w:lang w:bidi="fa-IR"/>
        </w:rPr>
        <w:t>تاریخ شروع به کار</w:t>
      </w:r>
      <w:r>
        <w:rPr>
          <w:rFonts w:cs="B Nazanin" w:hint="cs"/>
          <w:rtl/>
          <w:lang w:bidi="fa-IR"/>
        </w:rPr>
        <w:t>،</w:t>
      </w:r>
      <w:r w:rsidRPr="00495A66">
        <w:rPr>
          <w:rFonts w:cs="B Nazanin" w:hint="cs"/>
          <w:rtl/>
          <w:lang w:bidi="fa-IR"/>
        </w:rPr>
        <w:t xml:space="preserve"> نزد سازمان تامین اجتماعی بیمه بوده و سهم بیمه متعلقه طبق مقررات قانون کار همه ماهه پس از کسر از حقوق تعیین شده با افزودن سهم </w:t>
      </w:r>
      <w:r w:rsidR="00E305BC">
        <w:rPr>
          <w:rFonts w:cs="B Nazanin" w:hint="cs"/>
          <w:rtl/>
          <w:lang w:bidi="fa-IR"/>
        </w:rPr>
        <w:t>کارفرما</w:t>
      </w:r>
      <w:r w:rsidRPr="00495A66">
        <w:rPr>
          <w:rFonts w:cs="B Nazanin" w:hint="cs"/>
          <w:rtl/>
          <w:lang w:bidi="fa-IR"/>
        </w:rPr>
        <w:t xml:space="preserve"> به سازمان مذکور پرداخت خواهد شد و به این ترتیب وی از مزایای بهداشتی و درمانی بازنشستگی و بیم</w:t>
      </w:r>
      <w:r w:rsidR="00E305BC">
        <w:rPr>
          <w:rFonts w:cs="B Nazanin" w:hint="cs"/>
          <w:rtl/>
          <w:lang w:bidi="fa-IR"/>
        </w:rPr>
        <w:t>ه</w:t>
      </w:r>
      <w:r w:rsidR="00E305BC">
        <w:rPr>
          <w:rFonts w:cs="B Nazanin"/>
          <w:rtl/>
          <w:lang w:bidi="fa-IR"/>
        </w:rPr>
        <w:softHyphen/>
      </w:r>
      <w:r w:rsidR="00E305BC">
        <w:rPr>
          <w:rFonts w:cs="B Nazanin" w:hint="cs"/>
          <w:rtl/>
          <w:lang w:bidi="fa-IR"/>
        </w:rPr>
        <w:t>های اجتماعی بهره</w:t>
      </w:r>
      <w:r w:rsidR="00E305BC">
        <w:rPr>
          <w:rFonts w:cs="B Nazanin"/>
          <w:rtl/>
          <w:lang w:bidi="fa-IR"/>
        </w:rPr>
        <w:softHyphen/>
      </w:r>
      <w:r w:rsidR="00100992">
        <w:rPr>
          <w:rFonts w:cs="B Nazanin" w:hint="cs"/>
          <w:rtl/>
          <w:lang w:bidi="fa-IR"/>
        </w:rPr>
        <w:t>مند خواهد شد</w:t>
      </w:r>
      <w:r w:rsidRPr="00495A66">
        <w:rPr>
          <w:rFonts w:cs="B Nazanin" w:hint="cs"/>
          <w:rtl/>
          <w:lang w:bidi="fa-IR"/>
        </w:rPr>
        <w:t>.</w:t>
      </w:r>
    </w:p>
    <w:p w14:paraId="30C89327" w14:textId="77777777" w:rsidR="00E305BC" w:rsidRDefault="00E305BC" w:rsidP="00E305BC">
      <w:pPr>
        <w:bidi/>
        <w:spacing w:after="0" w:line="21" w:lineRule="atLeast"/>
        <w:jc w:val="both"/>
        <w:rPr>
          <w:rFonts w:cs="B Nazanin"/>
          <w:rtl/>
          <w:lang w:bidi="fa-IR"/>
        </w:rPr>
      </w:pPr>
      <w:r>
        <w:rPr>
          <w:rFonts w:cs="B Nazanin" w:hint="cs"/>
          <w:rtl/>
          <w:lang w:bidi="fa-IR"/>
        </w:rPr>
        <w:t>3/7- کارفرما متعهد است وفق قانون کار، حق سنوات کارمند را پرداخت کند.</w:t>
      </w:r>
    </w:p>
    <w:p w14:paraId="19C20B13" w14:textId="77777777" w:rsidR="00E305BC" w:rsidRDefault="00E305BC" w:rsidP="00E305BC">
      <w:pPr>
        <w:bidi/>
        <w:spacing w:after="0" w:line="21" w:lineRule="atLeast"/>
        <w:jc w:val="both"/>
        <w:rPr>
          <w:rFonts w:cs="B Nazanin"/>
          <w:rtl/>
          <w:lang w:bidi="fa-IR"/>
        </w:rPr>
      </w:pPr>
      <w:r>
        <w:rPr>
          <w:rFonts w:cs="B Nazanin" w:hint="cs"/>
          <w:rtl/>
          <w:lang w:bidi="fa-IR"/>
        </w:rPr>
        <w:t>4/7- کارفرما متعهد است وفق قانون کار، عیدی کارمند را پرداخت کند.</w:t>
      </w:r>
    </w:p>
    <w:p w14:paraId="442F8B74" w14:textId="77777777" w:rsidR="00B436F5" w:rsidRDefault="00A81177" w:rsidP="00050BCE">
      <w:pPr>
        <w:bidi/>
        <w:spacing w:after="0" w:line="21" w:lineRule="atLeast"/>
        <w:rPr>
          <w:rFonts w:cs="B Nazanin"/>
          <w:b/>
          <w:bCs/>
          <w:rtl/>
          <w:lang w:bidi="fa-IR"/>
        </w:rPr>
      </w:pPr>
      <w:r>
        <w:rPr>
          <w:rFonts w:cs="B Nazanin" w:hint="cs"/>
          <w:b/>
          <w:bCs/>
          <w:rtl/>
          <w:lang w:bidi="fa-IR"/>
        </w:rPr>
        <w:t>ماده 8- تعهدات کارمند</w:t>
      </w:r>
    </w:p>
    <w:p w14:paraId="6F05B9C7" w14:textId="77777777" w:rsidR="00B436F5" w:rsidRPr="00A81177" w:rsidRDefault="00B436F5" w:rsidP="00100992">
      <w:pPr>
        <w:bidi/>
        <w:spacing w:after="0" w:line="21" w:lineRule="atLeast"/>
        <w:jc w:val="both"/>
        <w:rPr>
          <w:rFonts w:cs="B Nazanin"/>
          <w:rtl/>
          <w:lang w:bidi="fa-IR"/>
        </w:rPr>
      </w:pPr>
      <w:r w:rsidRPr="00A81177">
        <w:rPr>
          <w:rFonts w:cs="B Nazanin" w:hint="cs"/>
          <w:rtl/>
          <w:lang w:bidi="fa-IR"/>
        </w:rPr>
        <w:t>1/8- کارمند متعهد است که از غیبت، تاخیر در ورود یا تعجیل در خروج خودداری نموده و به طور کلی نظم و مقررات و آیین ن</w:t>
      </w:r>
      <w:r w:rsidR="00E305BC">
        <w:rPr>
          <w:rFonts w:cs="B Nazanin" w:hint="cs"/>
          <w:rtl/>
          <w:lang w:bidi="fa-IR"/>
        </w:rPr>
        <w:t>امه</w:t>
      </w:r>
      <w:r w:rsidR="00E305BC">
        <w:rPr>
          <w:rFonts w:cs="B Nazanin"/>
          <w:rtl/>
          <w:lang w:bidi="fa-IR"/>
        </w:rPr>
        <w:softHyphen/>
      </w:r>
      <w:r w:rsidR="00885545">
        <w:rPr>
          <w:rFonts w:cs="B Nazanin" w:hint="cs"/>
          <w:rtl/>
          <w:lang w:bidi="fa-IR"/>
        </w:rPr>
        <w:t>های داخلی کارفرما را رعایت ن</w:t>
      </w:r>
      <w:r w:rsidRPr="00A81177">
        <w:rPr>
          <w:rFonts w:cs="B Nazanin" w:hint="cs"/>
          <w:rtl/>
          <w:lang w:bidi="fa-IR"/>
        </w:rPr>
        <w:t>ماید.</w:t>
      </w:r>
    </w:p>
    <w:p w14:paraId="49B502ED" w14:textId="77777777" w:rsidR="00A81177" w:rsidRDefault="00A81177" w:rsidP="00050BCE">
      <w:pPr>
        <w:bidi/>
        <w:spacing w:after="0" w:line="21" w:lineRule="atLeast"/>
        <w:jc w:val="both"/>
        <w:rPr>
          <w:rFonts w:cs="B Nazanin"/>
          <w:rtl/>
          <w:lang w:bidi="fa-IR"/>
        </w:rPr>
      </w:pPr>
      <w:r w:rsidRPr="00A81177">
        <w:rPr>
          <w:rFonts w:cs="B Nazanin" w:hint="cs"/>
          <w:rtl/>
          <w:lang w:bidi="fa-IR"/>
        </w:rPr>
        <w:t>2/8-</w:t>
      </w:r>
      <w:r w:rsidR="00A56841">
        <w:rPr>
          <w:rFonts w:cs="B Nazanin" w:hint="cs"/>
          <w:rtl/>
          <w:lang w:bidi="fa-IR"/>
        </w:rPr>
        <w:t xml:space="preserve"> </w:t>
      </w:r>
      <w:r w:rsidRPr="00495A66">
        <w:rPr>
          <w:rFonts w:cs="B Nazanin" w:hint="cs"/>
          <w:rtl/>
          <w:lang w:bidi="fa-IR"/>
        </w:rPr>
        <w:t>کارمند موظف است چه در محیط کار و چه در خارج از محیط کار از اقدامی که خلاف اخلاق حسنه</w:t>
      </w:r>
      <w:r w:rsidR="00E305BC">
        <w:rPr>
          <w:rFonts w:cs="B Nazanin" w:hint="cs"/>
          <w:rtl/>
          <w:lang w:bidi="fa-IR"/>
        </w:rPr>
        <w:t xml:space="preserve"> و شئونات اسلامی و عفت عمومی می</w:t>
      </w:r>
      <w:r w:rsidR="00E305BC">
        <w:rPr>
          <w:rFonts w:cs="B Nazanin"/>
          <w:rtl/>
          <w:lang w:bidi="fa-IR"/>
        </w:rPr>
        <w:softHyphen/>
      </w:r>
      <w:r w:rsidR="00E305BC">
        <w:rPr>
          <w:rFonts w:cs="B Nazanin" w:hint="cs"/>
          <w:rtl/>
          <w:lang w:bidi="fa-IR"/>
        </w:rPr>
        <w:t>باشد جدا خودداری نماید.</w:t>
      </w:r>
    </w:p>
    <w:p w14:paraId="403E0CD9" w14:textId="77777777" w:rsidR="00A81177" w:rsidRPr="00495A66" w:rsidRDefault="00A81177" w:rsidP="00050BCE">
      <w:pPr>
        <w:bidi/>
        <w:spacing w:after="0" w:line="21" w:lineRule="atLeast"/>
        <w:jc w:val="both"/>
        <w:rPr>
          <w:rFonts w:cs="B Nazanin"/>
          <w:rtl/>
          <w:lang w:bidi="fa-IR"/>
        </w:rPr>
      </w:pPr>
      <w:r>
        <w:rPr>
          <w:rFonts w:cs="B Nazanin" w:hint="cs"/>
          <w:rtl/>
          <w:lang w:bidi="fa-IR"/>
        </w:rPr>
        <w:t>3/8- کارمند متعهد است که نسبت به اموال و اشیاء و اسناد و ا</w:t>
      </w:r>
      <w:r w:rsidR="00E305BC">
        <w:rPr>
          <w:rFonts w:cs="B Nazanin" w:hint="cs"/>
          <w:rtl/>
          <w:lang w:bidi="fa-IR"/>
        </w:rPr>
        <w:t>طلاعاتی که در اختیار وی قرار می</w:t>
      </w:r>
      <w:r w:rsidR="00E305BC">
        <w:rPr>
          <w:rFonts w:cs="B Nazanin"/>
          <w:rtl/>
          <w:lang w:bidi="fa-IR"/>
        </w:rPr>
        <w:softHyphen/>
      </w:r>
      <w:r>
        <w:rPr>
          <w:rFonts w:cs="B Nazanin" w:hint="cs"/>
          <w:rtl/>
          <w:lang w:bidi="fa-IR"/>
        </w:rPr>
        <w:t>گیرد نهایت دقت و مواظبت لازمه را اتخاذ نماید و در صورت ورود خسارت، متعهد به جبران خسارت وارده می باشد.</w:t>
      </w:r>
    </w:p>
    <w:p w14:paraId="277FB700" w14:textId="77777777" w:rsidR="00A81177" w:rsidRDefault="00A81177" w:rsidP="00100992">
      <w:pPr>
        <w:bidi/>
        <w:spacing w:after="0" w:line="21" w:lineRule="atLeast"/>
        <w:jc w:val="both"/>
        <w:rPr>
          <w:rFonts w:cs="B Nazanin"/>
          <w:rtl/>
          <w:lang w:bidi="fa-IR"/>
        </w:rPr>
      </w:pPr>
      <w:r w:rsidRPr="00A81177">
        <w:rPr>
          <w:rFonts w:cs="B Nazanin" w:hint="cs"/>
          <w:rtl/>
          <w:lang w:bidi="fa-IR"/>
        </w:rPr>
        <w:t>4/8- کارمند متعهد است که کلیه ا</w:t>
      </w:r>
      <w:r w:rsidR="00E305BC">
        <w:rPr>
          <w:rFonts w:cs="B Nazanin" w:hint="cs"/>
          <w:rtl/>
          <w:lang w:bidi="fa-IR"/>
        </w:rPr>
        <w:t>طلاعاتی که در اختیار وی قرار می</w:t>
      </w:r>
      <w:r w:rsidR="00E305BC">
        <w:rPr>
          <w:rFonts w:cs="B Nazanin"/>
          <w:rtl/>
          <w:lang w:bidi="fa-IR"/>
        </w:rPr>
        <w:softHyphen/>
      </w:r>
      <w:r w:rsidRPr="00A81177">
        <w:rPr>
          <w:rFonts w:cs="B Nazanin" w:hint="cs"/>
          <w:rtl/>
          <w:lang w:bidi="fa-IR"/>
        </w:rPr>
        <w:t xml:space="preserve">گیرد را محرمانه تلقی کرده و از افشای آن خودداری نماید. تعهد به رازداری و خودداری از اقدام منافی منافع کارفرما پس از </w:t>
      </w:r>
      <w:r w:rsidR="00E305BC">
        <w:rPr>
          <w:rFonts w:cs="B Nazanin" w:hint="cs"/>
          <w:rtl/>
          <w:lang w:bidi="fa-IR"/>
        </w:rPr>
        <w:t>انحلال و اتمام قرارداد نیز لازم</w:t>
      </w:r>
      <w:r w:rsidR="00E305BC">
        <w:rPr>
          <w:rFonts w:cs="B Nazanin"/>
          <w:rtl/>
          <w:lang w:bidi="fa-IR"/>
        </w:rPr>
        <w:softHyphen/>
      </w:r>
      <w:r w:rsidRPr="00A81177">
        <w:rPr>
          <w:rFonts w:cs="B Nazanin" w:hint="cs"/>
          <w:rtl/>
          <w:lang w:bidi="fa-IR"/>
        </w:rPr>
        <w:t>الرعایه است.</w:t>
      </w:r>
    </w:p>
    <w:p w14:paraId="699C507E" w14:textId="77777777" w:rsidR="006D248F" w:rsidRDefault="0027541A" w:rsidP="006D248F">
      <w:pPr>
        <w:bidi/>
        <w:spacing w:after="0" w:line="21" w:lineRule="atLeast"/>
        <w:jc w:val="both"/>
        <w:rPr>
          <w:rFonts w:cs="B Nazanin"/>
          <w:rtl/>
          <w:lang w:bidi="fa-IR"/>
        </w:rPr>
      </w:pPr>
      <w:r>
        <w:rPr>
          <w:rFonts w:cs="B Nazanin"/>
          <w:lang w:bidi="fa-IR"/>
        </w:rPr>
        <w:t>5</w:t>
      </w:r>
      <w:r w:rsidR="006D248F">
        <w:rPr>
          <w:rFonts w:cs="B Nazanin" w:hint="cs"/>
          <w:rtl/>
          <w:lang w:bidi="fa-IR"/>
        </w:rPr>
        <w:t>/8- کارمند حق رقابت با کارفرما را ندارد و متعهد است در طول مدت قرارداد از انجام موضوع قرارداد به صورت شخصی یا از طریق اشخاص دیگر (به طور مستقیم یا غیرمستقیم) خودداری کند و نباید با رقبای کارفرما همکاری نماید؛ تعهد اخیر تا شش ماه پس از خاتمه قرارداد نیز باقی است.</w:t>
      </w:r>
    </w:p>
    <w:p w14:paraId="2CC8D548" w14:textId="77777777" w:rsidR="006D248F" w:rsidRDefault="0027541A" w:rsidP="006D248F">
      <w:pPr>
        <w:bidi/>
        <w:spacing w:after="0" w:line="21" w:lineRule="atLeast"/>
        <w:jc w:val="both"/>
        <w:rPr>
          <w:rFonts w:cs="B Nazanin"/>
          <w:lang w:bidi="fa-IR"/>
        </w:rPr>
      </w:pPr>
      <w:r>
        <w:rPr>
          <w:rFonts w:cs="B Nazanin"/>
          <w:lang w:bidi="fa-IR"/>
        </w:rPr>
        <w:t>6</w:t>
      </w:r>
      <w:r w:rsidR="006D248F">
        <w:rPr>
          <w:rFonts w:cs="B Nazanin" w:hint="cs"/>
          <w:rtl/>
          <w:lang w:bidi="fa-IR"/>
        </w:rPr>
        <w:t>/8- در صورتی که اطلاعاتی (نظیر رمز ورود به سایت یا سایر سامانه</w:t>
      </w:r>
      <w:r w:rsidR="006D248F">
        <w:rPr>
          <w:rFonts w:cs="B Nazanin"/>
          <w:rtl/>
          <w:lang w:bidi="fa-IR"/>
        </w:rPr>
        <w:softHyphen/>
      </w:r>
      <w:r w:rsidR="006D248F">
        <w:rPr>
          <w:rFonts w:cs="B Nazanin" w:hint="cs"/>
          <w:rtl/>
          <w:lang w:bidi="fa-IR"/>
        </w:rPr>
        <w:t>ها) در اختیار کارمند باشد در حین خاتمه کار باید تمام اطلاعات و اسناد و مدارک را به کارفرما تحویل دهد و باید پس از تحویل در صورت وجود نسخه</w:t>
      </w:r>
      <w:r w:rsidR="006D248F">
        <w:rPr>
          <w:rFonts w:cs="B Nazanin"/>
          <w:rtl/>
          <w:lang w:bidi="fa-IR"/>
        </w:rPr>
        <w:softHyphen/>
      </w:r>
      <w:r w:rsidR="006D248F">
        <w:rPr>
          <w:rFonts w:cs="B Nazanin" w:hint="cs"/>
          <w:rtl/>
          <w:lang w:bidi="fa-IR"/>
        </w:rPr>
        <w:t>ای در نزد خود آن</w:t>
      </w:r>
      <w:r w:rsidR="006D248F">
        <w:rPr>
          <w:rFonts w:cs="B Nazanin"/>
          <w:rtl/>
          <w:lang w:bidi="fa-IR"/>
        </w:rPr>
        <w:softHyphen/>
      </w:r>
      <w:r w:rsidR="006D248F">
        <w:rPr>
          <w:rFonts w:cs="B Nazanin" w:hint="cs"/>
          <w:rtl/>
          <w:lang w:bidi="fa-IR"/>
        </w:rPr>
        <w:t>ها را محو و نابود کند و حق نگهداری آن</w:t>
      </w:r>
      <w:r w:rsidR="006D248F">
        <w:rPr>
          <w:rFonts w:cs="B Nazanin"/>
          <w:rtl/>
          <w:lang w:bidi="fa-IR"/>
        </w:rPr>
        <w:softHyphen/>
      </w:r>
      <w:r w:rsidR="006D248F">
        <w:rPr>
          <w:rFonts w:cs="B Nazanin" w:hint="cs"/>
          <w:rtl/>
          <w:lang w:bidi="fa-IR"/>
        </w:rPr>
        <w:t>ها را ندارد.</w:t>
      </w:r>
    </w:p>
    <w:p w14:paraId="2FAAE706" w14:textId="77777777" w:rsidR="00656389" w:rsidRDefault="00656389" w:rsidP="00656389">
      <w:pPr>
        <w:bidi/>
        <w:spacing w:after="0" w:line="21" w:lineRule="atLeast"/>
        <w:jc w:val="both"/>
        <w:rPr>
          <w:rFonts w:cs="B Nazanin"/>
          <w:lang w:bidi="fa-IR"/>
        </w:rPr>
      </w:pPr>
    </w:p>
    <w:p w14:paraId="6D0747D2" w14:textId="77777777" w:rsidR="00656389" w:rsidRDefault="00656389" w:rsidP="00656389">
      <w:pPr>
        <w:bidi/>
        <w:spacing w:after="0" w:line="21" w:lineRule="atLeast"/>
        <w:jc w:val="both"/>
        <w:rPr>
          <w:rFonts w:cs="B Nazanin"/>
          <w:lang w:bidi="fa-IR"/>
        </w:rPr>
      </w:pPr>
    </w:p>
    <w:p w14:paraId="4B5B3B79" w14:textId="77777777" w:rsidR="00656389" w:rsidRDefault="00656389" w:rsidP="00656389">
      <w:pPr>
        <w:bidi/>
        <w:spacing w:after="0" w:line="21" w:lineRule="atLeast"/>
        <w:jc w:val="both"/>
        <w:rPr>
          <w:rFonts w:cs="B Nazanin"/>
          <w:rtl/>
          <w:lang w:bidi="fa-IR"/>
        </w:rPr>
      </w:pPr>
    </w:p>
    <w:p w14:paraId="06057849" w14:textId="77777777" w:rsidR="006D248F" w:rsidRDefault="0027541A" w:rsidP="006D248F">
      <w:pPr>
        <w:bidi/>
        <w:spacing w:after="0" w:line="21" w:lineRule="atLeast"/>
        <w:jc w:val="both"/>
        <w:rPr>
          <w:rFonts w:cs="B Nazanin"/>
          <w:rtl/>
          <w:lang w:bidi="fa-IR"/>
        </w:rPr>
      </w:pPr>
      <w:r>
        <w:rPr>
          <w:rFonts w:cs="B Nazanin"/>
          <w:lang w:bidi="fa-IR"/>
        </w:rPr>
        <w:t>7</w:t>
      </w:r>
      <w:r w:rsidR="006D248F">
        <w:rPr>
          <w:rFonts w:cs="B Nazanin" w:hint="cs"/>
          <w:rtl/>
          <w:lang w:bidi="fa-IR"/>
        </w:rPr>
        <w:t>/8- کارمند نباید با مشتریان کارفرما خارج از وظایف کاری، ارتباط برقرار کند و حق ندارد از لیست مشتریان کارفرما استفاده شخصی نماید، تعهد اخیر پس از اتمام قرارداد نیز به عنوان یک تعهد مستقل باقی است.</w:t>
      </w:r>
    </w:p>
    <w:p w14:paraId="1AE44E81" w14:textId="77777777" w:rsidR="003800AC" w:rsidRDefault="0027541A" w:rsidP="003E1305">
      <w:pPr>
        <w:bidi/>
        <w:spacing w:after="0" w:line="21" w:lineRule="atLeast"/>
        <w:jc w:val="both"/>
        <w:rPr>
          <w:rFonts w:cs="B Nazanin"/>
          <w:rtl/>
          <w:lang w:bidi="fa-IR"/>
        </w:rPr>
      </w:pPr>
      <w:r>
        <w:rPr>
          <w:rFonts w:cs="B Nazanin"/>
          <w:lang w:bidi="fa-IR"/>
        </w:rPr>
        <w:lastRenderedPageBreak/>
        <w:t>8</w:t>
      </w:r>
      <w:r w:rsidR="003800AC">
        <w:rPr>
          <w:rFonts w:cs="B Nazanin" w:hint="cs"/>
          <w:rtl/>
          <w:lang w:bidi="fa-IR"/>
        </w:rPr>
        <w:t xml:space="preserve">-8- کارمند متعهد است کلیه تدابیر </w:t>
      </w:r>
      <w:r w:rsidR="003E1305">
        <w:rPr>
          <w:rFonts w:cs="B Nazanin" w:hint="cs"/>
          <w:rtl/>
          <w:lang w:bidi="fa-IR"/>
        </w:rPr>
        <w:t>ایمنی</w:t>
      </w:r>
      <w:r w:rsidR="00F36711">
        <w:rPr>
          <w:rFonts w:cs="B Nazanin" w:hint="cs"/>
          <w:rtl/>
          <w:lang w:bidi="fa-IR"/>
        </w:rPr>
        <w:t xml:space="preserve"> و بهداشتی را اتخاذ و دستور</w:t>
      </w:r>
      <w:r w:rsidR="003800AC">
        <w:rPr>
          <w:rFonts w:cs="B Nazanin" w:hint="cs"/>
          <w:rtl/>
          <w:lang w:bidi="fa-IR"/>
        </w:rPr>
        <w:t>العمل</w:t>
      </w:r>
      <w:r w:rsidR="003800AC">
        <w:rPr>
          <w:rFonts w:cs="B Nazanin"/>
          <w:rtl/>
          <w:lang w:bidi="fa-IR"/>
        </w:rPr>
        <w:softHyphen/>
      </w:r>
      <w:r w:rsidR="003800AC">
        <w:rPr>
          <w:rFonts w:cs="B Nazanin" w:hint="cs"/>
          <w:rtl/>
          <w:lang w:bidi="fa-IR"/>
        </w:rPr>
        <w:t xml:space="preserve">های </w:t>
      </w:r>
      <w:r w:rsidR="003E1305">
        <w:rPr>
          <w:rFonts w:cs="B Nazanin" w:hint="cs"/>
          <w:rtl/>
          <w:lang w:bidi="fa-IR"/>
        </w:rPr>
        <w:t>مربوطه</w:t>
      </w:r>
      <w:r w:rsidR="003800AC">
        <w:rPr>
          <w:rFonts w:cs="B Nazanin" w:hint="cs"/>
          <w:rtl/>
          <w:lang w:bidi="fa-IR"/>
        </w:rPr>
        <w:t xml:space="preserve"> را رعایت نماید درغیراینصورت </w:t>
      </w:r>
      <w:r w:rsidR="00F36711">
        <w:rPr>
          <w:rFonts w:cs="B Nazanin" w:hint="cs"/>
          <w:rtl/>
          <w:lang w:bidi="fa-IR"/>
        </w:rPr>
        <w:t>کارفرما مسئولیتی ندارد.</w:t>
      </w:r>
    </w:p>
    <w:p w14:paraId="43A4775D" w14:textId="77777777" w:rsidR="00AB079E" w:rsidRPr="00656389" w:rsidRDefault="0027541A" w:rsidP="00656389">
      <w:pPr>
        <w:bidi/>
        <w:spacing w:after="0" w:line="21" w:lineRule="atLeast"/>
        <w:rPr>
          <w:rFonts w:cs="B Nazanin"/>
          <w:rtl/>
          <w:lang w:bidi="fa-IR"/>
        </w:rPr>
      </w:pPr>
      <w:r>
        <w:rPr>
          <w:rFonts w:cs="B Nazanin"/>
          <w:lang w:bidi="fa-IR"/>
        </w:rPr>
        <w:t>9</w:t>
      </w:r>
      <w:r w:rsidR="005F098F">
        <w:rPr>
          <w:rFonts w:cs="B Nazanin" w:hint="cs"/>
          <w:rtl/>
          <w:lang w:bidi="fa-IR"/>
        </w:rPr>
        <w:t xml:space="preserve">/8- آیین نامه های داخلی </w:t>
      </w:r>
      <w:r w:rsidR="000B2C99">
        <w:rPr>
          <w:rFonts w:cs="B Nazanin" w:hint="cs"/>
          <w:rtl/>
          <w:lang w:bidi="fa-IR"/>
        </w:rPr>
        <w:t>کارفرما</w:t>
      </w:r>
      <w:r w:rsidR="005F098F">
        <w:rPr>
          <w:rFonts w:cs="B Nazanin" w:hint="cs"/>
          <w:rtl/>
          <w:lang w:bidi="fa-IR"/>
        </w:rPr>
        <w:t xml:space="preserve"> جزء لاینفک قرارداد بوده </w:t>
      </w:r>
      <w:r w:rsidR="00E305BC">
        <w:rPr>
          <w:rFonts w:cs="B Nazanin" w:hint="cs"/>
          <w:rtl/>
          <w:lang w:bidi="fa-IR"/>
        </w:rPr>
        <w:t>و کارمند متعهد به رعایت آنها می</w:t>
      </w:r>
      <w:r w:rsidR="00E305BC">
        <w:rPr>
          <w:rFonts w:cs="B Nazanin"/>
          <w:rtl/>
          <w:lang w:bidi="fa-IR"/>
        </w:rPr>
        <w:softHyphen/>
      </w:r>
      <w:r w:rsidR="00656389">
        <w:rPr>
          <w:rFonts w:cs="B Nazanin" w:hint="cs"/>
          <w:rtl/>
          <w:lang w:bidi="fa-IR"/>
        </w:rPr>
        <w:t>باشد.</w:t>
      </w:r>
    </w:p>
    <w:p w14:paraId="17841616" w14:textId="77777777" w:rsidR="00A56841" w:rsidRPr="00FD3CBD" w:rsidRDefault="00A56841" w:rsidP="00AB079E">
      <w:pPr>
        <w:bidi/>
        <w:spacing w:after="0" w:line="21" w:lineRule="atLeast"/>
        <w:rPr>
          <w:rFonts w:cs="B Nazanin"/>
          <w:b/>
          <w:bCs/>
          <w:rtl/>
          <w:lang w:bidi="fa-IR"/>
        </w:rPr>
      </w:pPr>
      <w:r w:rsidRPr="00FD3CBD">
        <w:rPr>
          <w:rFonts w:cs="B Nazanin" w:hint="cs"/>
          <w:b/>
          <w:bCs/>
          <w:rtl/>
          <w:lang w:bidi="fa-IR"/>
        </w:rPr>
        <w:t>ماده 9- انحلال قرارداد</w:t>
      </w:r>
    </w:p>
    <w:p w14:paraId="415001AA" w14:textId="77777777" w:rsidR="00A56841" w:rsidRDefault="00FD3CBD" w:rsidP="00050BCE">
      <w:pPr>
        <w:bidi/>
        <w:spacing w:after="0" w:line="21" w:lineRule="atLeast"/>
        <w:rPr>
          <w:rFonts w:cs="B Nazanin"/>
          <w:rtl/>
          <w:lang w:bidi="fa-IR"/>
        </w:rPr>
      </w:pPr>
      <w:r>
        <w:rPr>
          <w:rFonts w:cs="B Nazanin" w:hint="cs"/>
          <w:rtl/>
          <w:lang w:bidi="fa-IR"/>
        </w:rPr>
        <w:t xml:space="preserve">1/9- </w:t>
      </w:r>
      <w:r w:rsidR="00A56841">
        <w:rPr>
          <w:rFonts w:cs="B Nazanin" w:hint="cs"/>
          <w:rtl/>
          <w:lang w:bidi="fa-IR"/>
        </w:rPr>
        <w:t>کارفرما می تواند در صورت تحقق هر یک از موارد زیر قرارداد را فسخ نماید:</w:t>
      </w:r>
    </w:p>
    <w:p w14:paraId="355CAF06" w14:textId="77777777" w:rsidR="00A56841" w:rsidRDefault="00A56841" w:rsidP="00050BCE">
      <w:pPr>
        <w:bidi/>
        <w:spacing w:after="0" w:line="21" w:lineRule="atLeast"/>
        <w:rPr>
          <w:rFonts w:cs="B Nazanin"/>
          <w:rtl/>
          <w:lang w:bidi="fa-IR"/>
        </w:rPr>
      </w:pPr>
      <w:r>
        <w:rPr>
          <w:rFonts w:cs="B Nazanin" w:hint="cs"/>
          <w:rtl/>
          <w:lang w:bidi="fa-IR"/>
        </w:rPr>
        <w:t>1- نقض هر یک از تعهدات قراردادی، قانونی و عرفی از سوی کارگر</w:t>
      </w:r>
      <w:r w:rsidR="00885545">
        <w:rPr>
          <w:rFonts w:cs="B Nazanin" w:hint="cs"/>
          <w:rtl/>
          <w:lang w:bidi="fa-IR"/>
        </w:rPr>
        <w:t xml:space="preserve"> و یا کشف</w:t>
      </w:r>
      <w:r w:rsidR="00660104">
        <w:rPr>
          <w:rFonts w:cs="B Nazanin" w:hint="cs"/>
          <w:rtl/>
          <w:lang w:bidi="fa-IR"/>
        </w:rPr>
        <w:t xml:space="preserve"> اظهارات خلاف واقع کارمند</w:t>
      </w:r>
      <w:r w:rsidR="00E305BC">
        <w:rPr>
          <w:rFonts w:cs="B Nazanin" w:hint="cs"/>
          <w:rtl/>
          <w:lang w:bidi="fa-IR"/>
        </w:rPr>
        <w:t>.</w:t>
      </w:r>
    </w:p>
    <w:p w14:paraId="3FB351F8" w14:textId="77777777" w:rsidR="00A56841" w:rsidRDefault="00A56841" w:rsidP="00050BCE">
      <w:pPr>
        <w:bidi/>
        <w:spacing w:after="0" w:line="21" w:lineRule="atLeast"/>
        <w:rPr>
          <w:rFonts w:cs="B Nazanin"/>
          <w:lang w:bidi="fa-IR"/>
        </w:rPr>
      </w:pPr>
      <w:r>
        <w:rPr>
          <w:rFonts w:cs="B Nazanin" w:hint="cs"/>
          <w:rtl/>
          <w:lang w:bidi="fa-IR"/>
        </w:rPr>
        <w:t>2- انتفاء موضوعی که برای انجام آن، قرارداد حاضر، منعقد گردیده است.</w:t>
      </w:r>
    </w:p>
    <w:p w14:paraId="5D5C7A4C" w14:textId="77777777" w:rsidR="007767D2" w:rsidRDefault="007767D2" w:rsidP="00100992">
      <w:pPr>
        <w:bidi/>
        <w:spacing w:after="0" w:line="21" w:lineRule="atLeast"/>
        <w:jc w:val="both"/>
        <w:rPr>
          <w:rFonts w:cs="B Nazanin"/>
          <w:rtl/>
          <w:lang w:bidi="fa-IR"/>
        </w:rPr>
      </w:pPr>
      <w:r>
        <w:rPr>
          <w:rFonts w:cs="B Nazanin" w:hint="cs"/>
          <w:rtl/>
          <w:lang w:bidi="fa-IR"/>
        </w:rPr>
        <w:t>3- کاهش فعالیت یا تغییرات ساختاری که در اثر قوانین و مقررات یا شرایط اقتصادی، اجتماعی و سیاسی و یا لزوم تغییرات گسترده در فناوری منجر به تعطیلی تمام یا بخشی از کار مربوطه شود.</w:t>
      </w:r>
    </w:p>
    <w:p w14:paraId="3FCCA255" w14:textId="77777777" w:rsidR="00FD3CBD" w:rsidRPr="00FD3CBD" w:rsidRDefault="00FD3CBD" w:rsidP="00050BCE">
      <w:pPr>
        <w:bidi/>
        <w:spacing w:after="0"/>
        <w:jc w:val="both"/>
        <w:rPr>
          <w:rFonts w:cs="B Nazanin"/>
          <w:b/>
          <w:bCs/>
          <w:rtl/>
          <w:lang w:bidi="fa-IR"/>
        </w:rPr>
      </w:pPr>
      <w:r>
        <w:rPr>
          <w:rFonts w:cs="B Nazanin" w:hint="cs"/>
          <w:rtl/>
          <w:lang w:bidi="fa-IR"/>
        </w:rPr>
        <w:t xml:space="preserve">2/9- </w:t>
      </w:r>
      <w:r w:rsidRPr="00FD3CBD">
        <w:rPr>
          <w:rFonts w:cs="B Nazanin" w:hint="cs"/>
          <w:rtl/>
          <w:lang w:bidi="fa-IR"/>
        </w:rPr>
        <w:t>در صورتی که کارمند بخواهد به قرارداد حاضر پایان دهد، وی متعهد است در صورت تمایل به استعفا از یک ماه قبل به صورت کتبی اعلام نموده و</w:t>
      </w:r>
      <w:r>
        <w:rPr>
          <w:rFonts w:cs="B Nazanin" w:hint="cs"/>
          <w:rtl/>
          <w:lang w:bidi="fa-IR"/>
        </w:rPr>
        <w:t xml:space="preserve"> در صورت موافقت کتبی کارفرما،</w:t>
      </w:r>
      <w:r w:rsidRPr="00FD3CBD">
        <w:rPr>
          <w:rFonts w:cs="B Nazanin" w:hint="cs"/>
          <w:rtl/>
          <w:lang w:bidi="fa-IR"/>
        </w:rPr>
        <w:t xml:space="preserve"> کلیه کارها و امور مربوط به خود را به نفر جدید تحویل نماید؛ در غیر این صورت هیچگونه حقوق و مزایایی</w:t>
      </w:r>
      <w:r>
        <w:rPr>
          <w:rFonts w:cs="B Nazanin" w:hint="cs"/>
          <w:rtl/>
          <w:lang w:bidi="fa-IR"/>
        </w:rPr>
        <w:t xml:space="preserve"> به </w:t>
      </w:r>
      <w:r w:rsidR="00AB079E">
        <w:rPr>
          <w:rFonts w:cs="B Nazanin" w:hint="cs"/>
          <w:rtl/>
          <w:lang w:bidi="fa-IR"/>
        </w:rPr>
        <w:t>کارمند تعلق نمی</w:t>
      </w:r>
      <w:r w:rsidR="00AB079E">
        <w:rPr>
          <w:rFonts w:cs="B Nazanin"/>
          <w:rtl/>
          <w:lang w:bidi="fa-IR"/>
        </w:rPr>
        <w:softHyphen/>
      </w:r>
      <w:r w:rsidR="00E305BC">
        <w:rPr>
          <w:rFonts w:cs="B Nazanin" w:hint="cs"/>
          <w:rtl/>
          <w:lang w:bidi="fa-IR"/>
        </w:rPr>
        <w:t>گیرد؛ تقاضای استعفا تکلیفی به پذیرش آن را برای کارفرما ایجاد نکرده و وفق قانون کار، قرارداد موقت برای طرفین قرارداد، لازم و غیرقابل فسخ است.</w:t>
      </w:r>
    </w:p>
    <w:p w14:paraId="287C5FDC" w14:textId="77777777" w:rsidR="00A56841" w:rsidRPr="00FD3CBD" w:rsidRDefault="00A56841" w:rsidP="00A56841">
      <w:pPr>
        <w:bidi/>
        <w:spacing w:after="0" w:line="240" w:lineRule="auto"/>
        <w:rPr>
          <w:rFonts w:cs="B Nazanin"/>
          <w:b/>
          <w:bCs/>
          <w:rtl/>
          <w:lang w:bidi="fa-IR"/>
        </w:rPr>
      </w:pPr>
      <w:r w:rsidRPr="00FD3CBD">
        <w:rPr>
          <w:rFonts w:cs="B Nazanin" w:hint="cs"/>
          <w:b/>
          <w:bCs/>
          <w:rtl/>
          <w:lang w:bidi="fa-IR"/>
        </w:rPr>
        <w:t xml:space="preserve">ماده 10- </w:t>
      </w:r>
      <w:r w:rsidR="00660104">
        <w:rPr>
          <w:rFonts w:cs="B Nazanin" w:hint="cs"/>
          <w:b/>
          <w:bCs/>
          <w:rtl/>
          <w:lang w:bidi="fa-IR"/>
        </w:rPr>
        <w:t xml:space="preserve">ضمانت اجراها و </w:t>
      </w:r>
      <w:r w:rsidRPr="00FD3CBD">
        <w:rPr>
          <w:rFonts w:cs="B Nazanin" w:hint="cs"/>
          <w:b/>
          <w:bCs/>
          <w:rtl/>
          <w:lang w:bidi="fa-IR"/>
        </w:rPr>
        <w:t>تضمینات</w:t>
      </w:r>
    </w:p>
    <w:p w14:paraId="4676519D" w14:textId="77777777" w:rsidR="00660104" w:rsidRDefault="00FD3CBD" w:rsidP="00E305BC">
      <w:pPr>
        <w:bidi/>
        <w:spacing w:after="0" w:line="240" w:lineRule="auto"/>
        <w:jc w:val="both"/>
        <w:rPr>
          <w:rFonts w:cs="B Nazanin"/>
          <w:rtl/>
          <w:lang w:bidi="fa-IR"/>
        </w:rPr>
      </w:pPr>
      <w:r>
        <w:rPr>
          <w:rFonts w:cs="B Nazanin" w:hint="cs"/>
          <w:rtl/>
          <w:lang w:bidi="fa-IR"/>
        </w:rPr>
        <w:t xml:space="preserve">1/10- </w:t>
      </w:r>
      <w:r w:rsidR="00660104">
        <w:rPr>
          <w:rFonts w:cs="B Nazanin" w:hint="cs"/>
          <w:rtl/>
          <w:lang w:bidi="fa-IR"/>
        </w:rPr>
        <w:t xml:space="preserve">در صورتی که کارمند قرارداد حاضر را به طور غیرقانونی فسخ کند یا عملا از اجرای آن خودداری </w:t>
      </w:r>
      <w:r w:rsidR="00E305BC">
        <w:rPr>
          <w:rFonts w:cs="B Nazanin" w:hint="cs"/>
          <w:rtl/>
          <w:lang w:bidi="fa-IR"/>
        </w:rPr>
        <w:t>کرده یا ترک کار کند، کارفرما می</w:t>
      </w:r>
      <w:r w:rsidR="00E305BC">
        <w:rPr>
          <w:rFonts w:cs="B Nazanin"/>
          <w:rtl/>
          <w:lang w:bidi="fa-IR"/>
        </w:rPr>
        <w:softHyphen/>
      </w:r>
      <w:r w:rsidR="00B622AC">
        <w:rPr>
          <w:rFonts w:cs="B Nazanin" w:hint="cs"/>
          <w:rtl/>
          <w:lang w:bidi="fa-IR"/>
        </w:rPr>
        <w:t>تواند مبلغ مندرج در چک تضمین را به عنوان خسارت ناشی از عدم انجام تعهد مطالبه نماید.</w:t>
      </w:r>
    </w:p>
    <w:p w14:paraId="4425D3F2" w14:textId="77777777" w:rsidR="00B622AC" w:rsidRDefault="00B622AC" w:rsidP="000B2C99">
      <w:pPr>
        <w:bidi/>
        <w:spacing w:after="0" w:line="240" w:lineRule="auto"/>
        <w:jc w:val="both"/>
        <w:rPr>
          <w:rFonts w:cs="B Nazanin"/>
          <w:rtl/>
          <w:lang w:bidi="fa-IR"/>
        </w:rPr>
      </w:pPr>
      <w:r>
        <w:rPr>
          <w:rFonts w:cs="B Nazanin" w:hint="cs"/>
          <w:rtl/>
          <w:lang w:bidi="fa-IR"/>
        </w:rPr>
        <w:t>2/</w:t>
      </w:r>
      <w:r w:rsidR="00E305BC">
        <w:rPr>
          <w:rFonts w:cs="B Nazanin" w:hint="cs"/>
          <w:rtl/>
          <w:lang w:bidi="fa-IR"/>
        </w:rPr>
        <w:t>10- در صورتی که کارمند غیبت غیر</w:t>
      </w:r>
      <w:r>
        <w:rPr>
          <w:rFonts w:cs="B Nazanin" w:hint="cs"/>
          <w:rtl/>
          <w:lang w:bidi="fa-IR"/>
        </w:rPr>
        <w:t xml:space="preserve">موجه نماید یا تاخیر در ورود و یا تعجیل در خروج نماید به ازای هر روز غیبت مبلغ ................................... و به ازای هر ساعت تاخیر در ورود یا تعجیل در خروج مبلغ ............................ به عنوان خسارت از حساب وی کسر خواهد شد. ملاک تشخیص موارد فوق، دستگاه کارت خوان </w:t>
      </w:r>
      <w:r w:rsidR="006D248F">
        <w:rPr>
          <w:rFonts w:cs="B Nazanin" w:hint="cs"/>
          <w:rtl/>
          <w:lang w:bidi="fa-IR"/>
        </w:rPr>
        <w:t xml:space="preserve">(یا دفتر حضور و غیاب) </w:t>
      </w:r>
      <w:r w:rsidR="000B2C99">
        <w:rPr>
          <w:rFonts w:cs="B Nazanin" w:hint="cs"/>
          <w:rtl/>
          <w:lang w:bidi="fa-IR"/>
        </w:rPr>
        <w:t>کارفرما</w:t>
      </w:r>
      <w:r>
        <w:rPr>
          <w:rFonts w:cs="B Nazanin" w:hint="cs"/>
          <w:rtl/>
          <w:lang w:bidi="fa-IR"/>
        </w:rPr>
        <w:t xml:space="preserve"> خواهد بود که کارمند م</w:t>
      </w:r>
      <w:r w:rsidR="00E305BC">
        <w:rPr>
          <w:rFonts w:cs="B Nazanin" w:hint="cs"/>
          <w:rtl/>
          <w:lang w:bidi="fa-IR"/>
        </w:rPr>
        <w:t>تعهد است ورود و خروج خود را در آ</w:t>
      </w:r>
      <w:r>
        <w:rPr>
          <w:rFonts w:cs="B Nazanin" w:hint="cs"/>
          <w:rtl/>
          <w:lang w:bidi="fa-IR"/>
        </w:rPr>
        <w:t>ن ثبت نماید.</w:t>
      </w:r>
    </w:p>
    <w:p w14:paraId="7A40B191" w14:textId="77777777" w:rsidR="00A56841" w:rsidRDefault="00B622AC" w:rsidP="00050BCE">
      <w:pPr>
        <w:bidi/>
        <w:spacing w:after="0" w:line="240" w:lineRule="auto"/>
        <w:jc w:val="both"/>
        <w:rPr>
          <w:rFonts w:cs="B Nazanin"/>
          <w:rtl/>
          <w:lang w:bidi="fa-IR"/>
        </w:rPr>
      </w:pPr>
      <w:r>
        <w:rPr>
          <w:rFonts w:cs="B Nazanin" w:hint="cs"/>
          <w:rtl/>
          <w:lang w:bidi="fa-IR"/>
        </w:rPr>
        <w:t xml:space="preserve">3/10- </w:t>
      </w:r>
      <w:r w:rsidR="00A56841" w:rsidRPr="00FD3CBD">
        <w:rPr>
          <w:rFonts w:cs="B Nazanin" w:hint="cs"/>
          <w:rtl/>
          <w:lang w:bidi="fa-IR"/>
        </w:rPr>
        <w:t xml:space="preserve">جهت تضمین حسن انجام کار </w:t>
      </w:r>
      <w:r w:rsidR="00050BCE">
        <w:rPr>
          <w:rFonts w:cs="B Nazanin" w:hint="cs"/>
          <w:rtl/>
          <w:lang w:bidi="fa-IR"/>
        </w:rPr>
        <w:t xml:space="preserve">از سوی کارمند </w:t>
      </w:r>
      <w:r w:rsidR="000076C3">
        <w:rPr>
          <w:rFonts w:cs="B Nazanin" w:hint="cs"/>
          <w:rtl/>
          <w:lang w:bidi="fa-IR"/>
        </w:rPr>
        <w:t>................</w:t>
      </w:r>
      <w:r w:rsidR="00FD3CBD" w:rsidRPr="00FD3CBD">
        <w:rPr>
          <w:rFonts w:cs="B Nazanin" w:hint="cs"/>
          <w:rtl/>
          <w:lang w:bidi="fa-IR"/>
        </w:rPr>
        <w:t xml:space="preserve"> فقره چک بانک ................................................. به شماره ............................ از جاری .............................. به تاریخ ..........................................</w:t>
      </w:r>
      <w:r w:rsidR="00050BCE">
        <w:rPr>
          <w:rFonts w:cs="B Nazanin" w:hint="cs"/>
          <w:rtl/>
          <w:lang w:bidi="fa-IR"/>
        </w:rPr>
        <w:t xml:space="preserve"> </w:t>
      </w:r>
      <w:r w:rsidR="00FD3CBD" w:rsidRPr="00FD3CBD">
        <w:rPr>
          <w:rFonts w:cs="B Nazanin" w:hint="cs"/>
          <w:rtl/>
          <w:lang w:bidi="fa-IR"/>
        </w:rPr>
        <w:t>و مبلغ ................................................................. ریال</w:t>
      </w:r>
      <w:r w:rsidR="00050BCE">
        <w:rPr>
          <w:rFonts w:cs="B Nazanin" w:hint="cs"/>
          <w:rtl/>
          <w:lang w:bidi="fa-IR"/>
        </w:rPr>
        <w:t xml:space="preserve"> و .................... فقره سفته به شماره های ................................</w:t>
      </w:r>
      <w:r w:rsidR="000076C3">
        <w:rPr>
          <w:rFonts w:cs="B Nazanin" w:hint="cs"/>
          <w:rtl/>
          <w:lang w:bidi="fa-IR"/>
        </w:rPr>
        <w:t xml:space="preserve"> و ........................</w:t>
      </w:r>
      <w:r w:rsidR="00050BCE">
        <w:rPr>
          <w:rFonts w:cs="B Nazanin" w:hint="cs"/>
          <w:rtl/>
          <w:lang w:bidi="fa-IR"/>
        </w:rPr>
        <w:t xml:space="preserve">.............. و </w:t>
      </w:r>
      <w:r w:rsidR="000076C3">
        <w:rPr>
          <w:rFonts w:cs="B Nazanin" w:hint="cs"/>
          <w:rtl/>
          <w:lang w:bidi="fa-IR"/>
        </w:rPr>
        <w:t xml:space="preserve">.............................................. و </w:t>
      </w:r>
      <w:r w:rsidR="00050BCE">
        <w:rPr>
          <w:rFonts w:cs="B Nazanin" w:hint="cs"/>
          <w:rtl/>
          <w:lang w:bidi="fa-IR"/>
        </w:rPr>
        <w:t>مبلغ .............................</w:t>
      </w:r>
      <w:r w:rsidR="000076C3">
        <w:rPr>
          <w:rFonts w:cs="B Nazanin" w:hint="cs"/>
          <w:rtl/>
          <w:lang w:bidi="fa-IR"/>
        </w:rPr>
        <w:t>.........</w:t>
      </w:r>
      <w:r w:rsidR="00050BCE">
        <w:rPr>
          <w:rFonts w:cs="B Nazanin" w:hint="cs"/>
          <w:rtl/>
          <w:lang w:bidi="fa-IR"/>
        </w:rPr>
        <w:t>.............</w:t>
      </w:r>
      <w:r w:rsidR="000076C3">
        <w:rPr>
          <w:rFonts w:cs="B Nazanin" w:hint="cs"/>
          <w:rtl/>
          <w:lang w:bidi="fa-IR"/>
        </w:rPr>
        <w:t xml:space="preserve"> و ...........................................</w:t>
      </w:r>
      <w:r w:rsidR="00050BCE">
        <w:rPr>
          <w:rFonts w:cs="B Nazanin" w:hint="cs"/>
          <w:rtl/>
          <w:lang w:bidi="fa-IR"/>
        </w:rPr>
        <w:t xml:space="preserve">............ </w:t>
      </w:r>
      <w:r w:rsidR="000076C3">
        <w:rPr>
          <w:rFonts w:cs="B Nazanin" w:hint="cs"/>
          <w:rtl/>
          <w:lang w:bidi="fa-IR"/>
        </w:rPr>
        <w:t>و .........................................................، مجموعاً به مبلغ ..........................................................</w:t>
      </w:r>
      <w:r w:rsidR="00FD3CBD">
        <w:rPr>
          <w:rFonts w:cs="B Nazanin"/>
          <w:lang w:bidi="fa-IR"/>
        </w:rPr>
        <w:t xml:space="preserve"> </w:t>
      </w:r>
      <w:r w:rsidR="00FD3CBD">
        <w:rPr>
          <w:rFonts w:cs="B Nazanin" w:hint="cs"/>
          <w:rtl/>
          <w:lang w:bidi="fa-IR"/>
        </w:rPr>
        <w:t xml:space="preserve"> در وجه کارفرما صادر و تسلی</w:t>
      </w:r>
      <w:r w:rsidR="006D248F">
        <w:rPr>
          <w:rFonts w:cs="B Nazanin" w:hint="cs"/>
          <w:rtl/>
          <w:lang w:bidi="fa-IR"/>
        </w:rPr>
        <w:t>م گردید که بنا بر آن کارفرما می</w:t>
      </w:r>
      <w:r w:rsidR="006D248F">
        <w:rPr>
          <w:rFonts w:cs="B Nazanin"/>
          <w:rtl/>
          <w:lang w:bidi="fa-IR"/>
        </w:rPr>
        <w:softHyphen/>
      </w:r>
      <w:r w:rsidR="00FD3CBD">
        <w:rPr>
          <w:rFonts w:cs="B Nazanin" w:hint="cs"/>
          <w:rtl/>
          <w:lang w:bidi="fa-IR"/>
        </w:rPr>
        <w:t>تواند در صورت نقض تعهدات از سوی ک</w:t>
      </w:r>
      <w:r w:rsidR="00885545">
        <w:rPr>
          <w:rFonts w:cs="B Nazanin" w:hint="cs"/>
          <w:rtl/>
          <w:lang w:bidi="fa-IR"/>
        </w:rPr>
        <w:t xml:space="preserve">ارمند، </w:t>
      </w:r>
      <w:r w:rsidR="00FD3CBD">
        <w:rPr>
          <w:rFonts w:cs="B Nazanin" w:hint="cs"/>
          <w:rtl/>
          <w:lang w:bidi="fa-IR"/>
        </w:rPr>
        <w:t>بدون نیاز به طرح دعوی،</w:t>
      </w:r>
      <w:r w:rsidR="00050BCE">
        <w:rPr>
          <w:rFonts w:cs="B Nazanin" w:hint="cs"/>
          <w:rtl/>
          <w:lang w:bidi="fa-IR"/>
        </w:rPr>
        <w:t xml:space="preserve"> به وکالت از وی،</w:t>
      </w:r>
      <w:r w:rsidR="00FD3CBD">
        <w:rPr>
          <w:rFonts w:cs="B Nazanin" w:hint="cs"/>
          <w:rtl/>
          <w:lang w:bidi="fa-IR"/>
        </w:rPr>
        <w:t xml:space="preserve"> نسبت به</w:t>
      </w:r>
      <w:r w:rsidR="00050BCE">
        <w:rPr>
          <w:rFonts w:cs="B Nazanin" w:hint="cs"/>
          <w:rtl/>
          <w:lang w:bidi="fa-IR"/>
        </w:rPr>
        <w:t xml:space="preserve"> درج تاریخ و مندرجات لازمه بر روی اوراق مذکور اقدام نموده و نسبت به</w:t>
      </w:r>
      <w:r w:rsidR="00FD3CBD">
        <w:rPr>
          <w:rFonts w:cs="B Nazanin" w:hint="cs"/>
          <w:rtl/>
          <w:lang w:bidi="fa-IR"/>
        </w:rPr>
        <w:t xml:space="preserve"> </w:t>
      </w:r>
      <w:r w:rsidR="00050BCE">
        <w:rPr>
          <w:rFonts w:cs="B Nazanin" w:hint="cs"/>
          <w:rtl/>
          <w:lang w:bidi="fa-IR"/>
        </w:rPr>
        <w:t>انتقال یا وصول آن اقدام نماید.</w:t>
      </w:r>
    </w:p>
    <w:p w14:paraId="1EE912E5" w14:textId="77777777" w:rsidR="00AB079E" w:rsidRDefault="00B622AC" w:rsidP="00AB079E">
      <w:pPr>
        <w:bidi/>
        <w:spacing w:after="0" w:line="240" w:lineRule="auto"/>
        <w:rPr>
          <w:rFonts w:cs="B Nazanin"/>
          <w:rtl/>
          <w:lang w:bidi="fa-IR"/>
        </w:rPr>
      </w:pPr>
      <w:r>
        <w:rPr>
          <w:rFonts w:cs="B Nazanin" w:hint="cs"/>
          <w:rtl/>
          <w:lang w:bidi="fa-IR"/>
        </w:rPr>
        <w:t>4</w:t>
      </w:r>
      <w:r w:rsidR="00FD3CBD">
        <w:rPr>
          <w:rFonts w:cs="B Nazanin" w:hint="cs"/>
          <w:rtl/>
          <w:lang w:bidi="fa-IR"/>
        </w:rPr>
        <w:t>/10- تهاتر طلب کارمند از کارفرما با بدهی و خسارات احتمالی</w:t>
      </w:r>
      <w:r w:rsidR="00660104">
        <w:rPr>
          <w:rFonts w:cs="B Nazanin" w:hint="cs"/>
          <w:rtl/>
          <w:lang w:bidi="fa-IR"/>
        </w:rPr>
        <w:t xml:space="preserve"> وارده از جانب وی تا سقف مقرر در</w:t>
      </w:r>
      <w:r w:rsidR="00FD3CBD">
        <w:rPr>
          <w:rFonts w:cs="B Nazanin" w:hint="cs"/>
          <w:rtl/>
          <w:lang w:bidi="fa-IR"/>
        </w:rPr>
        <w:t xml:space="preserve"> قانون کار، بدون اشکال است.</w:t>
      </w:r>
    </w:p>
    <w:p w14:paraId="6E86A18C" w14:textId="77777777" w:rsidR="00AB079E" w:rsidRDefault="00FD3CBD" w:rsidP="00FD3CBD">
      <w:pPr>
        <w:bidi/>
        <w:spacing w:after="0" w:line="240" w:lineRule="auto"/>
        <w:rPr>
          <w:rFonts w:cs="B Nazanin"/>
          <w:b/>
          <w:bCs/>
          <w:rtl/>
          <w:lang w:bidi="fa-IR"/>
        </w:rPr>
      </w:pPr>
      <w:r w:rsidRPr="00660104">
        <w:rPr>
          <w:rFonts w:cs="B Nazanin" w:hint="cs"/>
          <w:b/>
          <w:bCs/>
          <w:rtl/>
          <w:lang w:bidi="fa-IR"/>
        </w:rPr>
        <w:t xml:space="preserve">ماده 11- </w:t>
      </w:r>
      <w:r w:rsidR="00AB079E">
        <w:rPr>
          <w:rFonts w:cs="B Nazanin" w:hint="cs"/>
          <w:b/>
          <w:bCs/>
          <w:rtl/>
          <w:lang w:bidi="fa-IR"/>
        </w:rPr>
        <w:t>سایر شرایط</w:t>
      </w:r>
    </w:p>
    <w:p w14:paraId="3DF06734" w14:textId="77777777" w:rsidR="00AB079E" w:rsidRDefault="00AB079E" w:rsidP="00AB079E">
      <w:pPr>
        <w:bidi/>
        <w:spacing w:after="0" w:line="240" w:lineRule="auto"/>
        <w:rPr>
          <w:rFonts w:cs="B Nazanin"/>
          <w:rtl/>
          <w:lang w:bidi="fa-IR"/>
        </w:rPr>
      </w:pPr>
      <w:r w:rsidRPr="00AB079E">
        <w:rPr>
          <w:rFonts w:cs="B Nazanin" w:hint="cs"/>
          <w:rtl/>
          <w:lang w:bidi="fa-IR"/>
        </w:rPr>
        <w:t>1/11- در صورتی که به هر دلیلی یکی از بندهای قرارداد حاضر بی</w:t>
      </w:r>
      <w:r w:rsidRPr="00AB079E">
        <w:rPr>
          <w:rFonts w:cs="B Nazanin"/>
          <w:rtl/>
          <w:lang w:bidi="fa-IR"/>
        </w:rPr>
        <w:softHyphen/>
      </w:r>
      <w:r w:rsidRPr="00AB079E">
        <w:rPr>
          <w:rFonts w:cs="B Nazanin" w:hint="cs"/>
          <w:rtl/>
          <w:lang w:bidi="fa-IR"/>
        </w:rPr>
        <w:t>اعتبار گردد، سایر شرایط قرارداد به قوت خویش باقی است.</w:t>
      </w:r>
    </w:p>
    <w:p w14:paraId="4AB40CBB" w14:textId="77777777" w:rsidR="00AB079E" w:rsidRDefault="00AB079E" w:rsidP="00AB079E">
      <w:pPr>
        <w:bidi/>
        <w:spacing w:after="0" w:line="240" w:lineRule="auto"/>
        <w:rPr>
          <w:rFonts w:cs="B Nazanin"/>
          <w:rtl/>
          <w:lang w:bidi="fa-IR"/>
        </w:rPr>
      </w:pPr>
      <w:r>
        <w:rPr>
          <w:rFonts w:cs="B Nazanin" w:hint="cs"/>
          <w:rtl/>
          <w:lang w:bidi="fa-IR"/>
        </w:rPr>
        <w:t xml:space="preserve">2/11- اقامتگاه طرفین همان است که در ماده 1 این قرارداد آمده است و هرگونه مکاتبه </w:t>
      </w:r>
      <w:r w:rsidR="00F36711">
        <w:rPr>
          <w:rFonts w:cs="B Nazanin" w:hint="cs"/>
          <w:rtl/>
          <w:lang w:bidi="fa-IR"/>
        </w:rPr>
        <w:t xml:space="preserve">یا ابلاغ </w:t>
      </w:r>
      <w:r>
        <w:rPr>
          <w:rFonts w:cs="B Nazanin" w:hint="cs"/>
          <w:rtl/>
          <w:lang w:bidi="fa-IR"/>
        </w:rPr>
        <w:t>به نشانی</w:t>
      </w:r>
      <w:r>
        <w:rPr>
          <w:rFonts w:cs="B Nazanin"/>
          <w:rtl/>
          <w:lang w:bidi="fa-IR"/>
        </w:rPr>
        <w:softHyphen/>
      </w:r>
      <w:r>
        <w:rPr>
          <w:rFonts w:cs="B Nazanin" w:hint="cs"/>
          <w:rtl/>
          <w:lang w:bidi="fa-IR"/>
        </w:rPr>
        <w:t>های اخیر وفق ماده 1010 قانون مدنی به عنوان اقامتگاه قراردادی، معتبر است.</w:t>
      </w:r>
    </w:p>
    <w:p w14:paraId="78594FC6" w14:textId="77777777" w:rsidR="003800AC" w:rsidRDefault="003800AC" w:rsidP="003800AC">
      <w:pPr>
        <w:bidi/>
        <w:spacing w:after="0" w:line="240" w:lineRule="auto"/>
        <w:rPr>
          <w:rFonts w:cs="B Nazanin"/>
          <w:rtl/>
          <w:lang w:bidi="fa-IR"/>
        </w:rPr>
      </w:pPr>
      <w:r>
        <w:rPr>
          <w:rFonts w:cs="B Nazanin" w:hint="cs"/>
          <w:rtl/>
          <w:lang w:bidi="fa-IR"/>
        </w:rPr>
        <w:t>3/11- ترک کار از سوی کارمند به صورت سه روز متوالی، به منزله استعفاء محسوب می</w:t>
      </w:r>
      <w:r>
        <w:rPr>
          <w:rFonts w:cs="B Nazanin"/>
          <w:rtl/>
          <w:lang w:bidi="fa-IR"/>
        </w:rPr>
        <w:softHyphen/>
      </w:r>
      <w:r>
        <w:rPr>
          <w:rFonts w:cs="B Nazanin" w:hint="cs"/>
          <w:rtl/>
          <w:lang w:bidi="fa-IR"/>
        </w:rPr>
        <w:t>شود.</w:t>
      </w:r>
    </w:p>
    <w:p w14:paraId="15566A13" w14:textId="77777777" w:rsidR="00F36711" w:rsidRDefault="00F36711" w:rsidP="00F36711">
      <w:pPr>
        <w:bidi/>
        <w:spacing w:after="0" w:line="240" w:lineRule="auto"/>
        <w:rPr>
          <w:rFonts w:cs="B Nazanin"/>
          <w:rtl/>
          <w:lang w:bidi="fa-IR"/>
        </w:rPr>
      </w:pPr>
      <w:r>
        <w:rPr>
          <w:rFonts w:cs="B Nazanin" w:hint="cs"/>
          <w:rtl/>
          <w:lang w:bidi="fa-IR"/>
        </w:rPr>
        <w:t>4/11- کارمند اظهار می</w:t>
      </w:r>
      <w:r>
        <w:rPr>
          <w:rFonts w:cs="B Nazanin"/>
          <w:rtl/>
          <w:lang w:bidi="fa-IR"/>
        </w:rPr>
        <w:softHyphen/>
      </w:r>
      <w:r>
        <w:rPr>
          <w:rFonts w:cs="B Nazanin" w:hint="cs"/>
          <w:rtl/>
          <w:lang w:bidi="fa-IR"/>
        </w:rPr>
        <w:t>دارد که هیچگونه مانع جسمی یا روحی جهت انجام قرارداد حاضر ندارد و فاقد هرگونه بیماری خاص می</w:t>
      </w:r>
      <w:r>
        <w:rPr>
          <w:rFonts w:cs="B Nazanin"/>
          <w:rtl/>
          <w:lang w:bidi="fa-IR"/>
        </w:rPr>
        <w:softHyphen/>
      </w:r>
      <w:r>
        <w:rPr>
          <w:rFonts w:cs="B Nazanin" w:hint="cs"/>
          <w:rtl/>
          <w:lang w:bidi="fa-IR"/>
        </w:rPr>
        <w:t>باشد.</w:t>
      </w:r>
    </w:p>
    <w:p w14:paraId="2F301A38" w14:textId="77777777" w:rsidR="00F36711" w:rsidRDefault="00F36711" w:rsidP="00F36711">
      <w:pPr>
        <w:bidi/>
        <w:spacing w:after="0" w:line="240" w:lineRule="auto"/>
        <w:rPr>
          <w:rFonts w:cs="B Nazanin"/>
          <w:rtl/>
          <w:lang w:bidi="fa-IR"/>
        </w:rPr>
      </w:pPr>
      <w:r>
        <w:rPr>
          <w:rFonts w:cs="B Nazanin" w:hint="cs"/>
          <w:rtl/>
          <w:lang w:bidi="fa-IR"/>
        </w:rPr>
        <w:t>5/11- کارمند اظهار می</w:t>
      </w:r>
      <w:r>
        <w:rPr>
          <w:rFonts w:cs="B Nazanin"/>
          <w:rtl/>
          <w:lang w:bidi="fa-IR"/>
        </w:rPr>
        <w:softHyphen/>
      </w:r>
      <w:r>
        <w:rPr>
          <w:rFonts w:cs="B Nazanin" w:hint="cs"/>
          <w:rtl/>
          <w:lang w:bidi="fa-IR"/>
        </w:rPr>
        <w:t>دارد که فاقد هر گونه محکومیت کیفری یا سوء پیشینه است.</w:t>
      </w:r>
    </w:p>
    <w:p w14:paraId="636A9C7A" w14:textId="77777777" w:rsidR="00F36711" w:rsidRDefault="00F36711" w:rsidP="00F36711">
      <w:pPr>
        <w:bidi/>
        <w:spacing w:after="0" w:line="21" w:lineRule="atLeast"/>
        <w:rPr>
          <w:rFonts w:cs="B Nazanin"/>
          <w:rtl/>
          <w:lang w:bidi="fa-IR"/>
        </w:rPr>
      </w:pPr>
      <w:r>
        <w:rPr>
          <w:rFonts w:cs="B Nazanin" w:hint="cs"/>
          <w:rtl/>
          <w:lang w:bidi="fa-IR"/>
        </w:rPr>
        <w:t>6/11- کارمند اقرار می نماید که هیچ ممنوعیتی جهت امضاء قرارداد حاضر و انجام موضوع آن ندارد.</w:t>
      </w:r>
    </w:p>
    <w:p w14:paraId="0C01CEC3" w14:textId="07DE6AFF" w:rsidR="003E1305" w:rsidRDefault="003E1305" w:rsidP="003E1305">
      <w:pPr>
        <w:bidi/>
        <w:spacing w:after="0" w:line="21" w:lineRule="atLeast"/>
        <w:rPr>
          <w:rFonts w:cs="B Nazanin"/>
          <w:rtl/>
          <w:lang w:bidi="fa-IR"/>
        </w:rPr>
      </w:pPr>
      <w:r>
        <w:rPr>
          <w:rFonts w:cs="B Nazanin" w:hint="cs"/>
          <w:rtl/>
          <w:lang w:bidi="fa-IR"/>
        </w:rPr>
        <w:t>7/11- در صورتی که کارمند در اجرای وظایف خویش با مانعی مواجه شود یا دچار حادثه</w:t>
      </w:r>
      <w:r>
        <w:rPr>
          <w:rFonts w:cs="B Nazanin"/>
          <w:rtl/>
          <w:lang w:bidi="fa-IR"/>
        </w:rPr>
        <w:softHyphen/>
      </w:r>
      <w:r>
        <w:rPr>
          <w:rFonts w:cs="B Nazanin" w:hint="cs"/>
          <w:rtl/>
          <w:lang w:bidi="fa-IR"/>
        </w:rPr>
        <w:t>ای گردد مکلف است در همان روز یا حداکثر فردای آن روز موضوع را کتباً به کارفرما گزارش کند، عدم وصول چنین گزارشی از جانب کارفرما به این معنا است که مانع، مشکل یا حادثه</w:t>
      </w:r>
      <w:r>
        <w:rPr>
          <w:rFonts w:cs="B Nazanin"/>
          <w:rtl/>
          <w:lang w:bidi="fa-IR"/>
        </w:rPr>
        <w:softHyphen/>
      </w:r>
      <w:r>
        <w:rPr>
          <w:rFonts w:cs="B Nazanin" w:hint="cs"/>
          <w:rtl/>
          <w:lang w:bidi="fa-IR"/>
        </w:rPr>
        <w:t>ای وجود ندارد.</w:t>
      </w:r>
    </w:p>
    <w:p w14:paraId="6142E934" w14:textId="6D28F251" w:rsidR="00AF6920" w:rsidRDefault="00AF6920" w:rsidP="00AF6920">
      <w:pPr>
        <w:bidi/>
        <w:spacing w:after="0" w:line="21" w:lineRule="atLeast"/>
        <w:rPr>
          <w:rFonts w:cs="B Nazanin"/>
          <w:rtl/>
          <w:lang w:bidi="fa-IR"/>
        </w:rPr>
      </w:pPr>
    </w:p>
    <w:p w14:paraId="3E3F6D64" w14:textId="77777777" w:rsidR="00AF6920" w:rsidRPr="00AB079E" w:rsidRDefault="00AF6920" w:rsidP="00AF6920">
      <w:pPr>
        <w:bidi/>
        <w:spacing w:after="0" w:line="21" w:lineRule="atLeast"/>
        <w:rPr>
          <w:rFonts w:cs="B Nazanin"/>
          <w:rtl/>
          <w:lang w:bidi="fa-IR"/>
        </w:rPr>
      </w:pPr>
    </w:p>
    <w:p w14:paraId="3C65CB88" w14:textId="4430F015" w:rsidR="00FD3CBD" w:rsidRPr="00660104" w:rsidRDefault="00AB079E" w:rsidP="00E463BA">
      <w:pPr>
        <w:bidi/>
        <w:spacing w:after="0" w:line="240" w:lineRule="auto"/>
        <w:rPr>
          <w:rFonts w:cs="B Nazanin"/>
          <w:b/>
          <w:bCs/>
          <w:rtl/>
          <w:lang w:bidi="fa-IR"/>
        </w:rPr>
      </w:pPr>
      <w:r>
        <w:rPr>
          <w:rFonts w:cs="B Nazanin" w:hint="cs"/>
          <w:b/>
          <w:bCs/>
          <w:rtl/>
          <w:lang w:bidi="fa-IR"/>
        </w:rPr>
        <w:t>ماده 1</w:t>
      </w:r>
      <w:r w:rsidR="00E463BA">
        <w:rPr>
          <w:rFonts w:cs="B Nazanin" w:hint="cs"/>
          <w:b/>
          <w:bCs/>
          <w:rtl/>
          <w:lang w:bidi="fa-IR"/>
        </w:rPr>
        <w:t>2</w:t>
      </w:r>
      <w:r>
        <w:rPr>
          <w:rFonts w:cs="B Nazanin" w:hint="cs"/>
          <w:b/>
          <w:bCs/>
          <w:rtl/>
          <w:lang w:bidi="fa-IR"/>
        </w:rPr>
        <w:t xml:space="preserve">- </w:t>
      </w:r>
      <w:r w:rsidR="00FD3CBD" w:rsidRPr="00660104">
        <w:rPr>
          <w:rFonts w:cs="B Nazanin" w:hint="cs"/>
          <w:b/>
          <w:bCs/>
          <w:rtl/>
          <w:lang w:bidi="fa-IR"/>
        </w:rPr>
        <w:t>نسخ قرارداد</w:t>
      </w:r>
    </w:p>
    <w:p w14:paraId="283DFF31" w14:textId="1801A7AD" w:rsidR="00660104" w:rsidRPr="00656389" w:rsidRDefault="00FD3CBD" w:rsidP="00E463BA">
      <w:pPr>
        <w:bidi/>
        <w:spacing w:after="0" w:line="240" w:lineRule="auto"/>
        <w:rPr>
          <w:rFonts w:cs="B Nazanin"/>
          <w:rtl/>
          <w:lang w:bidi="fa-IR"/>
        </w:rPr>
      </w:pPr>
      <w:r>
        <w:rPr>
          <w:rFonts w:cs="B Nazanin" w:hint="cs"/>
          <w:rtl/>
          <w:lang w:bidi="fa-IR"/>
        </w:rPr>
        <w:t>این قرارداد</w:t>
      </w:r>
      <w:r w:rsidR="00D62384">
        <w:rPr>
          <w:rFonts w:cs="B Nazanin" w:hint="cs"/>
          <w:rtl/>
          <w:lang w:bidi="fa-IR"/>
        </w:rPr>
        <w:t xml:space="preserve"> در  </w:t>
      </w:r>
      <w:r w:rsidR="00AB079E">
        <w:rPr>
          <w:rFonts w:cs="B Nazanin" w:hint="cs"/>
          <w:rtl/>
          <w:lang w:bidi="fa-IR"/>
        </w:rPr>
        <w:t>1</w:t>
      </w:r>
      <w:r w:rsidR="00E463BA">
        <w:rPr>
          <w:rFonts w:cs="B Nazanin" w:hint="cs"/>
          <w:rtl/>
          <w:lang w:bidi="fa-IR"/>
        </w:rPr>
        <w:t>2</w:t>
      </w:r>
      <w:bookmarkStart w:id="0" w:name="_GoBack"/>
      <w:bookmarkEnd w:id="0"/>
      <w:r w:rsidR="00D62384">
        <w:rPr>
          <w:rFonts w:cs="B Nazanin" w:hint="cs"/>
          <w:rtl/>
          <w:lang w:bidi="fa-IR"/>
        </w:rPr>
        <w:t xml:space="preserve"> ماده و چهار نسخه تنظیم گردید و با رضایت کامل به امضای طرفین رسید و هر چهار نسخه دارای اعتبار برابر می باشد.</w:t>
      </w:r>
      <w:r w:rsidR="00660104">
        <w:rPr>
          <w:rFonts w:cs="B Nazanin" w:hint="cs"/>
          <w:b/>
          <w:bCs/>
          <w:rtl/>
          <w:lang w:bidi="fa-IR"/>
        </w:rPr>
        <w:t xml:space="preserve">                          </w:t>
      </w:r>
    </w:p>
    <w:sectPr w:rsidR="00660104" w:rsidRPr="00656389" w:rsidSect="004305E2">
      <w:footerReference w:type="default" r:id="rId7"/>
      <w:pgSz w:w="12240" w:h="15840"/>
      <w:pgMar w:top="990" w:right="1080" w:bottom="540" w:left="810" w:header="720" w:footer="720" w:gutter="0"/>
      <w:pgBorders w:offsetFrom="page">
        <w:top w:val="thinThickSmallGap" w:sz="24" w:space="31" w:color="auto"/>
        <w:left w:val="thinThickSmallGap" w:sz="24" w:space="31" w:color="auto"/>
        <w:bottom w:val="thickThinSmallGap" w:sz="24" w:space="31" w:color="auto"/>
        <w:right w:val="thickThinSmallGap" w:sz="2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FB1D" w14:textId="77777777" w:rsidR="005C1C1F" w:rsidRDefault="005C1C1F" w:rsidP="008A7155">
      <w:pPr>
        <w:spacing w:after="0" w:line="240" w:lineRule="auto"/>
      </w:pPr>
      <w:r>
        <w:separator/>
      </w:r>
    </w:p>
  </w:endnote>
  <w:endnote w:type="continuationSeparator" w:id="0">
    <w:p w14:paraId="2D8D42D3" w14:textId="77777777" w:rsidR="005C1C1F" w:rsidRDefault="005C1C1F" w:rsidP="008A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CECB" w14:textId="21C34DBE" w:rsidR="00050BCE" w:rsidRDefault="00050BCE">
    <w:pPr>
      <w:pStyle w:val="Footer"/>
      <w:jc w:val="center"/>
    </w:pPr>
    <w:r>
      <w:fldChar w:fldCharType="begin"/>
    </w:r>
    <w:r>
      <w:instrText xml:space="preserve"> PAGE   \* MERGEFORMAT </w:instrText>
    </w:r>
    <w:r>
      <w:fldChar w:fldCharType="separate"/>
    </w:r>
    <w:r w:rsidR="00E463BA">
      <w:rPr>
        <w:noProof/>
      </w:rPr>
      <w:t>1</w:t>
    </w:r>
    <w:r>
      <w:fldChar w:fldCharType="end"/>
    </w:r>
  </w:p>
  <w:p w14:paraId="6DD03E20" w14:textId="06A2318B" w:rsidR="00050BCE" w:rsidRDefault="00AF6920">
    <w:pPr>
      <w:pStyle w:val="Footer"/>
    </w:pPr>
    <w:r w:rsidRPr="00AF6920">
      <w:t xml:space="preserve">                                     </w:t>
    </w:r>
    <w:r>
      <w:rPr>
        <w:rtl/>
      </w:rPr>
      <w:t xml:space="preserve">امضاء کارفرما            </w:t>
    </w:r>
    <w:r w:rsidRPr="00AF6920">
      <w:rPr>
        <w:rtl/>
      </w:rPr>
      <w:t xml:space="preserve">                                   </w:t>
    </w:r>
    <w:r>
      <w:rPr>
        <w:rFonts w:hint="cs"/>
        <w:rtl/>
      </w:rPr>
      <w:t xml:space="preserve">  </w:t>
    </w:r>
    <w:r w:rsidRPr="00AF6920">
      <w:rPr>
        <w:rtl/>
      </w:rPr>
      <w:t xml:space="preserve">   نام و نام خانوادگ</w:t>
    </w:r>
    <w:r w:rsidRPr="00AF6920">
      <w:rPr>
        <w:rFonts w:hint="cs"/>
        <w:rtl/>
      </w:rPr>
      <w:t>ی</w:t>
    </w:r>
    <w:r w:rsidRPr="00AF6920">
      <w:rPr>
        <w:rtl/>
      </w:rPr>
      <w:t xml:space="preserve"> کارمند و امضاء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4536" w14:textId="77777777" w:rsidR="005C1C1F" w:rsidRDefault="005C1C1F" w:rsidP="008A7155">
      <w:pPr>
        <w:spacing w:after="0" w:line="240" w:lineRule="auto"/>
      </w:pPr>
      <w:r>
        <w:separator/>
      </w:r>
    </w:p>
  </w:footnote>
  <w:footnote w:type="continuationSeparator" w:id="0">
    <w:p w14:paraId="37C97474" w14:textId="77777777" w:rsidR="005C1C1F" w:rsidRDefault="005C1C1F" w:rsidP="008A7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5243B"/>
    <w:multiLevelType w:val="hybridMultilevel"/>
    <w:tmpl w:val="CB98209E"/>
    <w:lvl w:ilvl="0" w:tplc="02F0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F5"/>
    <w:rsid w:val="000010F9"/>
    <w:rsid w:val="000076C3"/>
    <w:rsid w:val="00034A50"/>
    <w:rsid w:val="00050BCE"/>
    <w:rsid w:val="00060046"/>
    <w:rsid w:val="0009606B"/>
    <w:rsid w:val="000A381A"/>
    <w:rsid w:val="000B2C99"/>
    <w:rsid w:val="000B6AF4"/>
    <w:rsid w:val="000C557F"/>
    <w:rsid w:val="000D1A5F"/>
    <w:rsid w:val="000E0DA7"/>
    <w:rsid w:val="00100992"/>
    <w:rsid w:val="00102E9C"/>
    <w:rsid w:val="00117985"/>
    <w:rsid w:val="00123328"/>
    <w:rsid w:val="0012732F"/>
    <w:rsid w:val="001432BC"/>
    <w:rsid w:val="00176E12"/>
    <w:rsid w:val="001B754E"/>
    <w:rsid w:val="001C2152"/>
    <w:rsid w:val="001F71BA"/>
    <w:rsid w:val="00223E1E"/>
    <w:rsid w:val="00232AD9"/>
    <w:rsid w:val="0027541A"/>
    <w:rsid w:val="002E5088"/>
    <w:rsid w:val="00306246"/>
    <w:rsid w:val="00310037"/>
    <w:rsid w:val="003667CF"/>
    <w:rsid w:val="003800AC"/>
    <w:rsid w:val="003C2ED9"/>
    <w:rsid w:val="003D1DE3"/>
    <w:rsid w:val="003E1305"/>
    <w:rsid w:val="003E5EF5"/>
    <w:rsid w:val="00420A8E"/>
    <w:rsid w:val="004305E2"/>
    <w:rsid w:val="00485248"/>
    <w:rsid w:val="00495A66"/>
    <w:rsid w:val="00506AEE"/>
    <w:rsid w:val="00507C8B"/>
    <w:rsid w:val="0051230B"/>
    <w:rsid w:val="00526A3A"/>
    <w:rsid w:val="005806AB"/>
    <w:rsid w:val="005C1C1F"/>
    <w:rsid w:val="005F098F"/>
    <w:rsid w:val="00621420"/>
    <w:rsid w:val="00636BAC"/>
    <w:rsid w:val="00651C10"/>
    <w:rsid w:val="00656389"/>
    <w:rsid w:val="00660104"/>
    <w:rsid w:val="00690F24"/>
    <w:rsid w:val="006A220A"/>
    <w:rsid w:val="006D248F"/>
    <w:rsid w:val="007100F8"/>
    <w:rsid w:val="007111FD"/>
    <w:rsid w:val="00716390"/>
    <w:rsid w:val="007566E3"/>
    <w:rsid w:val="00766FC2"/>
    <w:rsid w:val="007767D2"/>
    <w:rsid w:val="007A6820"/>
    <w:rsid w:val="007A75D1"/>
    <w:rsid w:val="007D7698"/>
    <w:rsid w:val="007E1CDB"/>
    <w:rsid w:val="00800E63"/>
    <w:rsid w:val="00801875"/>
    <w:rsid w:val="00814496"/>
    <w:rsid w:val="00857DDE"/>
    <w:rsid w:val="00860DA0"/>
    <w:rsid w:val="00885545"/>
    <w:rsid w:val="00893502"/>
    <w:rsid w:val="008A0952"/>
    <w:rsid w:val="008A7155"/>
    <w:rsid w:val="008C42AA"/>
    <w:rsid w:val="0090686B"/>
    <w:rsid w:val="00922BB7"/>
    <w:rsid w:val="00922D03"/>
    <w:rsid w:val="009258AE"/>
    <w:rsid w:val="00960637"/>
    <w:rsid w:val="00984790"/>
    <w:rsid w:val="00992D01"/>
    <w:rsid w:val="00A56841"/>
    <w:rsid w:val="00A624EF"/>
    <w:rsid w:val="00A81177"/>
    <w:rsid w:val="00AB079E"/>
    <w:rsid w:val="00AB5A70"/>
    <w:rsid w:val="00AE1A4B"/>
    <w:rsid w:val="00AF25AF"/>
    <w:rsid w:val="00AF6920"/>
    <w:rsid w:val="00B071A6"/>
    <w:rsid w:val="00B3711B"/>
    <w:rsid w:val="00B436F5"/>
    <w:rsid w:val="00B622AC"/>
    <w:rsid w:val="00B8270A"/>
    <w:rsid w:val="00B86F75"/>
    <w:rsid w:val="00B97CFB"/>
    <w:rsid w:val="00BC468D"/>
    <w:rsid w:val="00BC65D1"/>
    <w:rsid w:val="00C26841"/>
    <w:rsid w:val="00C378ED"/>
    <w:rsid w:val="00CA0657"/>
    <w:rsid w:val="00CA7C24"/>
    <w:rsid w:val="00CD5B92"/>
    <w:rsid w:val="00CE079E"/>
    <w:rsid w:val="00CF2E2E"/>
    <w:rsid w:val="00CF46B0"/>
    <w:rsid w:val="00D12C09"/>
    <w:rsid w:val="00D40917"/>
    <w:rsid w:val="00D62384"/>
    <w:rsid w:val="00DA2A71"/>
    <w:rsid w:val="00DB57E6"/>
    <w:rsid w:val="00DC4577"/>
    <w:rsid w:val="00E023B4"/>
    <w:rsid w:val="00E305BC"/>
    <w:rsid w:val="00E463BA"/>
    <w:rsid w:val="00E91DB4"/>
    <w:rsid w:val="00EA37E2"/>
    <w:rsid w:val="00EB40B9"/>
    <w:rsid w:val="00ED2379"/>
    <w:rsid w:val="00F26A50"/>
    <w:rsid w:val="00F36711"/>
    <w:rsid w:val="00F37C00"/>
    <w:rsid w:val="00F60FF3"/>
    <w:rsid w:val="00F731EE"/>
    <w:rsid w:val="00F95D3F"/>
    <w:rsid w:val="00FA386C"/>
    <w:rsid w:val="00FD3CBD"/>
    <w:rsid w:val="00FD5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6D28"/>
  <w15:chartTrackingRefBased/>
  <w15:docId w15:val="{9B981A4F-91FF-49F9-85F8-CEAFFED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1A"/>
    <w:pPr>
      <w:ind w:left="720"/>
      <w:contextualSpacing/>
    </w:pPr>
  </w:style>
  <w:style w:type="paragraph" w:styleId="Header">
    <w:name w:val="header"/>
    <w:basedOn w:val="Normal"/>
    <w:link w:val="HeaderChar"/>
    <w:uiPriority w:val="99"/>
    <w:unhideWhenUsed/>
    <w:rsid w:val="008A7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55"/>
  </w:style>
  <w:style w:type="paragraph" w:styleId="Footer">
    <w:name w:val="footer"/>
    <w:basedOn w:val="Normal"/>
    <w:link w:val="FooterChar"/>
    <w:uiPriority w:val="99"/>
    <w:unhideWhenUsed/>
    <w:rsid w:val="008A7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55"/>
  </w:style>
  <w:style w:type="paragraph" w:styleId="BalloonText">
    <w:name w:val="Balloon Text"/>
    <w:basedOn w:val="Normal"/>
    <w:link w:val="BalloonTextChar"/>
    <w:uiPriority w:val="99"/>
    <w:semiHidden/>
    <w:unhideWhenUsed/>
    <w:rsid w:val="00495A66"/>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495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60504">
      <w:bodyDiv w:val="1"/>
      <w:marLeft w:val="0"/>
      <w:marRight w:val="0"/>
      <w:marTop w:val="0"/>
      <w:marBottom w:val="0"/>
      <w:divBdr>
        <w:top w:val="none" w:sz="0" w:space="0" w:color="auto"/>
        <w:left w:val="none" w:sz="0" w:space="0" w:color="auto"/>
        <w:bottom w:val="none" w:sz="0" w:space="0" w:color="auto"/>
        <w:right w:val="none" w:sz="0" w:space="0" w:color="auto"/>
      </w:divBdr>
    </w:div>
    <w:div w:id="1632904700">
      <w:bodyDiv w:val="1"/>
      <w:marLeft w:val="0"/>
      <w:marRight w:val="0"/>
      <w:marTop w:val="0"/>
      <w:marBottom w:val="0"/>
      <w:divBdr>
        <w:top w:val="none" w:sz="0" w:space="0" w:color="auto"/>
        <w:left w:val="none" w:sz="0" w:space="0" w:color="auto"/>
        <w:bottom w:val="none" w:sz="0" w:space="0" w:color="auto"/>
        <w:right w:val="none" w:sz="0" w:space="0" w:color="auto"/>
      </w:divBdr>
    </w:div>
    <w:div w:id="20930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Fazakaran</dc:creator>
  <cp:keywords/>
  <dc:description/>
  <cp:lastModifiedBy>RePack by Diakov</cp:lastModifiedBy>
  <cp:revision>6</cp:revision>
  <cp:lastPrinted>2018-07-16T09:36:00Z</cp:lastPrinted>
  <dcterms:created xsi:type="dcterms:W3CDTF">2023-08-12T12:32:00Z</dcterms:created>
  <dcterms:modified xsi:type="dcterms:W3CDTF">2025-03-17T08:45:00Z</dcterms:modified>
</cp:coreProperties>
</file>